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54" w:rsidRDefault="00890054" w:rsidP="00890054">
      <w:pPr>
        <w:jc w:val="center"/>
        <w:rPr>
          <w:b/>
          <w:sz w:val="28"/>
          <w:szCs w:val="28"/>
        </w:rPr>
      </w:pPr>
    </w:p>
    <w:p w:rsidR="00890054" w:rsidRPr="00E56922" w:rsidRDefault="00890054" w:rsidP="00890054">
      <w:pPr>
        <w:jc w:val="center"/>
        <w:rPr>
          <w:b/>
          <w:sz w:val="28"/>
          <w:szCs w:val="28"/>
        </w:rPr>
      </w:pPr>
      <w:r w:rsidRPr="00E56922">
        <w:rPr>
          <w:b/>
          <w:sz w:val="28"/>
          <w:szCs w:val="28"/>
        </w:rPr>
        <w:t xml:space="preserve">АДМИНИСТРАЦИЯ ОРЛОВСКОГО </w:t>
      </w:r>
      <w:r>
        <w:rPr>
          <w:b/>
          <w:sz w:val="28"/>
          <w:szCs w:val="28"/>
        </w:rPr>
        <w:t>ГОРОДСКОГО</w:t>
      </w:r>
      <w:r w:rsidRPr="00E56922">
        <w:rPr>
          <w:b/>
          <w:sz w:val="28"/>
          <w:szCs w:val="28"/>
        </w:rPr>
        <w:t xml:space="preserve"> ПОСЕЛЕНИЯ ОРЛОВКОГО РАЙОНА КИРОВСКОЙ ОБЛАСТИ</w:t>
      </w:r>
    </w:p>
    <w:p w:rsidR="00890054" w:rsidRPr="00E56922" w:rsidRDefault="00890054" w:rsidP="00890054">
      <w:pPr>
        <w:jc w:val="center"/>
        <w:rPr>
          <w:sz w:val="36"/>
          <w:szCs w:val="36"/>
        </w:rPr>
      </w:pPr>
    </w:p>
    <w:p w:rsidR="00890054" w:rsidRPr="00E56922" w:rsidRDefault="00890054" w:rsidP="00890054">
      <w:pPr>
        <w:jc w:val="center"/>
        <w:rPr>
          <w:b/>
          <w:sz w:val="28"/>
          <w:szCs w:val="28"/>
        </w:rPr>
      </w:pPr>
      <w:r w:rsidRPr="00E56922">
        <w:rPr>
          <w:b/>
          <w:sz w:val="28"/>
          <w:szCs w:val="28"/>
        </w:rPr>
        <w:t>ПОСТАНОВЛЕНИЕ</w:t>
      </w:r>
    </w:p>
    <w:p w:rsidR="00890054" w:rsidRPr="00E56922" w:rsidRDefault="00890054" w:rsidP="00890054">
      <w:pPr>
        <w:jc w:val="center"/>
        <w:rPr>
          <w:sz w:val="36"/>
          <w:szCs w:val="36"/>
        </w:rPr>
      </w:pPr>
    </w:p>
    <w:p w:rsidR="00890054" w:rsidRDefault="00EC4E8F" w:rsidP="008900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890054">
        <w:rPr>
          <w:sz w:val="28"/>
          <w:szCs w:val="28"/>
        </w:rPr>
        <w:t xml:space="preserve">                     </w:t>
      </w:r>
      <w:r w:rsidR="00890054">
        <w:rPr>
          <w:sz w:val="28"/>
          <w:szCs w:val="28"/>
        </w:rPr>
        <w:tab/>
      </w:r>
      <w:r w:rsidR="00890054">
        <w:rPr>
          <w:sz w:val="28"/>
          <w:szCs w:val="28"/>
        </w:rPr>
        <w:tab/>
      </w:r>
      <w:r w:rsidR="00890054">
        <w:rPr>
          <w:sz w:val="28"/>
          <w:szCs w:val="28"/>
        </w:rPr>
        <w:tab/>
      </w:r>
      <w:r w:rsidR="00890054">
        <w:rPr>
          <w:sz w:val="28"/>
          <w:szCs w:val="28"/>
        </w:rPr>
        <w:tab/>
      </w:r>
      <w:r w:rsidR="00890054" w:rsidRPr="0046572D">
        <w:rPr>
          <w:sz w:val="28"/>
          <w:szCs w:val="28"/>
        </w:rPr>
        <w:tab/>
      </w:r>
      <w:r w:rsidR="00890054" w:rsidRPr="0046572D">
        <w:rPr>
          <w:sz w:val="28"/>
          <w:szCs w:val="28"/>
        </w:rPr>
        <w:tab/>
        <w:t xml:space="preserve"> №</w:t>
      </w:r>
      <w:r w:rsidR="008E7539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890054" w:rsidRPr="00C20DB2" w:rsidRDefault="00890054" w:rsidP="00890054">
      <w:pPr>
        <w:jc w:val="center"/>
        <w:rPr>
          <w:sz w:val="28"/>
          <w:szCs w:val="28"/>
        </w:rPr>
      </w:pPr>
      <w:r w:rsidRPr="00C20DB2">
        <w:rPr>
          <w:sz w:val="28"/>
          <w:szCs w:val="28"/>
        </w:rPr>
        <w:t>г. Орлов</w:t>
      </w:r>
    </w:p>
    <w:p w:rsidR="00890054" w:rsidRPr="00E56922" w:rsidRDefault="00890054" w:rsidP="00890054">
      <w:pPr>
        <w:jc w:val="center"/>
        <w:rPr>
          <w:sz w:val="48"/>
          <w:szCs w:val="48"/>
        </w:rPr>
      </w:pPr>
    </w:p>
    <w:p w:rsidR="00890054" w:rsidRPr="00EA35DF" w:rsidRDefault="00890054" w:rsidP="00890054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ведомственного перечня</w:t>
      </w:r>
    </w:p>
    <w:p w:rsidR="00890054" w:rsidRPr="00CB6F8A" w:rsidRDefault="00890054" w:rsidP="00890054">
      <w:pPr>
        <w:pStyle w:val="ConsPlusTitle"/>
        <w:jc w:val="center"/>
        <w:outlineLvl w:val="0"/>
        <w:rPr>
          <w:sz w:val="28"/>
          <w:szCs w:val="28"/>
        </w:rPr>
      </w:pPr>
      <w:r w:rsidRPr="00EA35DF">
        <w:rPr>
          <w:sz w:val="28"/>
          <w:szCs w:val="28"/>
        </w:rPr>
        <w:t>отдельных видов товаров, работ, услуг, их потребительски</w:t>
      </w:r>
      <w:r>
        <w:rPr>
          <w:sz w:val="28"/>
          <w:szCs w:val="28"/>
        </w:rPr>
        <w:t>х свойств</w:t>
      </w:r>
      <w:r w:rsidRPr="00EA35DF">
        <w:rPr>
          <w:sz w:val="28"/>
          <w:szCs w:val="28"/>
        </w:rPr>
        <w:t xml:space="preserve"> (в том числе </w:t>
      </w:r>
      <w:proofErr w:type="gramStart"/>
      <w:r w:rsidRPr="00EA35DF">
        <w:rPr>
          <w:sz w:val="28"/>
          <w:szCs w:val="28"/>
        </w:rPr>
        <w:t>характеристики  качества</w:t>
      </w:r>
      <w:proofErr w:type="gramEnd"/>
      <w:r w:rsidRPr="00EA35DF">
        <w:rPr>
          <w:sz w:val="28"/>
          <w:szCs w:val="28"/>
        </w:rPr>
        <w:t>) и ины</w:t>
      </w:r>
      <w:r>
        <w:rPr>
          <w:sz w:val="28"/>
          <w:szCs w:val="28"/>
        </w:rPr>
        <w:t>х характеристик (в том числе предельных цен</w:t>
      </w:r>
      <w:r w:rsidRPr="00EA35DF">
        <w:rPr>
          <w:sz w:val="28"/>
          <w:szCs w:val="28"/>
        </w:rPr>
        <w:t xml:space="preserve"> товаров, работ, услуг)</w:t>
      </w:r>
      <w:r>
        <w:rPr>
          <w:sz w:val="28"/>
          <w:szCs w:val="28"/>
        </w:rPr>
        <w:t>.</w:t>
      </w:r>
    </w:p>
    <w:p w:rsidR="00890054" w:rsidRPr="00917A58" w:rsidRDefault="00890054" w:rsidP="00890054">
      <w:pPr>
        <w:pStyle w:val="ConsPlusTitle"/>
        <w:jc w:val="center"/>
        <w:outlineLvl w:val="0"/>
        <w:rPr>
          <w:sz w:val="48"/>
          <w:szCs w:val="48"/>
        </w:rPr>
      </w:pPr>
    </w:p>
    <w:p w:rsidR="00890054" w:rsidRPr="00EA35DF" w:rsidRDefault="00890054" w:rsidP="00890054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EA35DF">
        <w:rPr>
          <w:sz w:val="28"/>
          <w:szCs w:val="28"/>
        </w:rPr>
        <w:tab/>
        <w:t xml:space="preserve">В соответствии с частью 5 статьи 19 Федерального закона от 05.04.2013 №44-ФЗ «О контрактной системе в сфере закупок, товаров, работ, услуг для обеспечения государственных и муниципальных нужд», постановлением Правительства Российской Федерации от 02.09.2015  № 926 «Об утверждении общих правил определения требований  к закупаемым заказчиками отдельным вида товаров, работ, услуг (в том числе предельных цен товаров, работ, услуг)», постановлением администрации Орловского </w:t>
      </w:r>
      <w:r>
        <w:rPr>
          <w:sz w:val="28"/>
          <w:szCs w:val="28"/>
        </w:rPr>
        <w:t>городского поселения</w:t>
      </w:r>
      <w:r w:rsidRPr="00EA35DF">
        <w:rPr>
          <w:sz w:val="28"/>
          <w:szCs w:val="28"/>
        </w:rPr>
        <w:t xml:space="preserve"> от</w:t>
      </w:r>
      <w:r w:rsidRPr="009E1CD0">
        <w:rPr>
          <w:color w:val="FF0000"/>
          <w:sz w:val="28"/>
          <w:szCs w:val="28"/>
        </w:rPr>
        <w:t xml:space="preserve"> </w:t>
      </w:r>
      <w:r w:rsidRPr="001C670B">
        <w:rPr>
          <w:sz w:val="28"/>
          <w:szCs w:val="28"/>
        </w:rPr>
        <w:t>18.12.2017 № 309-п</w:t>
      </w:r>
      <w:r>
        <w:rPr>
          <w:color w:val="FF0000"/>
          <w:sz w:val="28"/>
          <w:szCs w:val="28"/>
        </w:rPr>
        <w:t xml:space="preserve"> </w:t>
      </w:r>
      <w:r w:rsidRPr="00EA35DF">
        <w:rPr>
          <w:sz w:val="28"/>
          <w:szCs w:val="28"/>
        </w:rPr>
        <w:t>«Об утверждении Правил определения требований к закупаемым органами местного самоуправления, их отраслевыми органами и подведомственными указанным органам казенными и бюджетными учреждениями отдельным видам товаров, работ, услуг (в том числе предельные  цены товаров, работ, услуг)</w:t>
      </w:r>
      <w:r>
        <w:rPr>
          <w:sz w:val="28"/>
          <w:szCs w:val="28"/>
        </w:rPr>
        <w:t>»</w:t>
      </w:r>
      <w:r w:rsidRPr="00EA35DF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Орловского городского поселения ПОСТАНОВЛЯЕТ</w:t>
      </w:r>
      <w:r w:rsidRPr="00EA35DF">
        <w:rPr>
          <w:sz w:val="28"/>
          <w:szCs w:val="28"/>
        </w:rPr>
        <w:t>:</w:t>
      </w:r>
    </w:p>
    <w:p w:rsidR="00890054" w:rsidRDefault="00890054" w:rsidP="00890054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EA35DF">
        <w:rPr>
          <w:sz w:val="28"/>
          <w:szCs w:val="28"/>
        </w:rPr>
        <w:t>1.</w:t>
      </w:r>
      <w:r w:rsidRPr="00EA35DF">
        <w:rPr>
          <w:sz w:val="28"/>
          <w:szCs w:val="28"/>
        </w:rPr>
        <w:tab/>
        <w:t xml:space="preserve">Утвердить ведомственный перечень закупаемых </w:t>
      </w:r>
      <w:r>
        <w:rPr>
          <w:sz w:val="28"/>
          <w:szCs w:val="28"/>
        </w:rPr>
        <w:t>а</w:t>
      </w:r>
      <w:r w:rsidRPr="00EA35DF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Орловского городского поселения</w:t>
      </w:r>
      <w:r w:rsidRPr="00EA35DF">
        <w:rPr>
          <w:sz w:val="28"/>
          <w:szCs w:val="28"/>
        </w:rPr>
        <w:t xml:space="preserve"> и подведомственными учреждениями </w:t>
      </w:r>
      <w:r>
        <w:rPr>
          <w:sz w:val="28"/>
          <w:szCs w:val="28"/>
        </w:rPr>
        <w:t>а</w:t>
      </w:r>
      <w:r w:rsidRPr="00EA35D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Орловского городского поселения</w:t>
      </w:r>
      <w:r w:rsidRPr="00EA35DF">
        <w:rPr>
          <w:sz w:val="28"/>
          <w:szCs w:val="28"/>
        </w:rPr>
        <w:t xml:space="preserve"> отдельных видов товаров, работ, услуг, </w:t>
      </w:r>
      <w:r w:rsidRPr="00C12F4F">
        <w:rPr>
          <w:sz w:val="28"/>
          <w:szCs w:val="28"/>
        </w:rPr>
        <w:t xml:space="preserve">их потребительских свойств (в том числе </w:t>
      </w:r>
      <w:proofErr w:type="gramStart"/>
      <w:r w:rsidRPr="00C12F4F">
        <w:rPr>
          <w:sz w:val="28"/>
          <w:szCs w:val="28"/>
        </w:rPr>
        <w:t>характеристики  качества</w:t>
      </w:r>
      <w:proofErr w:type="gramEnd"/>
      <w:r w:rsidRPr="00C12F4F">
        <w:rPr>
          <w:sz w:val="28"/>
          <w:szCs w:val="28"/>
        </w:rPr>
        <w:t>) и иных характеристик (в том числе предельных цен товаров, работ, услуг)</w:t>
      </w:r>
      <w:r w:rsidRPr="00EA35DF">
        <w:rPr>
          <w:sz w:val="28"/>
          <w:szCs w:val="28"/>
        </w:rPr>
        <w:t>, согласно приложению.</w:t>
      </w:r>
    </w:p>
    <w:p w:rsidR="00890054" w:rsidRDefault="00890054" w:rsidP="00890054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00843">
        <w:rPr>
          <w:sz w:val="28"/>
          <w:szCs w:val="28"/>
        </w:rPr>
        <w:lastRenderedPageBreak/>
        <w:t xml:space="preserve">2. Главному специалисту по общим вопросам, юрисконсульту </w:t>
      </w:r>
      <w:r w:rsidR="00A9036A">
        <w:rPr>
          <w:sz w:val="28"/>
          <w:szCs w:val="28"/>
        </w:rPr>
        <w:t>Бурковой Е.В</w:t>
      </w:r>
      <w:r>
        <w:rPr>
          <w:sz w:val="28"/>
          <w:szCs w:val="28"/>
        </w:rPr>
        <w:t>.</w:t>
      </w:r>
      <w:r w:rsidRPr="00100843">
        <w:rPr>
          <w:sz w:val="28"/>
          <w:szCs w:val="28"/>
        </w:rPr>
        <w:t xml:space="preserve"> разме</w:t>
      </w:r>
      <w:r>
        <w:rPr>
          <w:sz w:val="28"/>
          <w:szCs w:val="28"/>
        </w:rPr>
        <w:t xml:space="preserve">стить настоящее постановление </w:t>
      </w:r>
      <w:r w:rsidRPr="003F7E53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"Интернет" для размещения информации о закупках товаров, работ, услуг </w:t>
      </w:r>
      <w:hyperlink r:id="rId7" w:history="1">
        <w:r w:rsidRPr="001D38BA">
          <w:rPr>
            <w:rStyle w:val="a5"/>
            <w:sz w:val="28"/>
            <w:szCs w:val="28"/>
          </w:rPr>
          <w:t>www.zakupki.gov.ru</w:t>
        </w:r>
      </w:hyperlink>
      <w:r w:rsidR="00646E65">
        <w:rPr>
          <w:rStyle w:val="a5"/>
          <w:sz w:val="28"/>
          <w:szCs w:val="28"/>
        </w:rPr>
        <w:t xml:space="preserve"> </w:t>
      </w:r>
      <w:r w:rsidRPr="00100843">
        <w:rPr>
          <w:sz w:val="28"/>
          <w:szCs w:val="28"/>
        </w:rPr>
        <w:t>единой информационной системе в сфере закупок в установленные законом сроки.</w:t>
      </w:r>
    </w:p>
    <w:p w:rsidR="00890054" w:rsidRPr="000E7EF0" w:rsidRDefault="00890054" w:rsidP="00890054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0E7EF0">
        <w:rPr>
          <w:sz w:val="28"/>
          <w:szCs w:val="28"/>
        </w:rPr>
        <w:t>3.</w:t>
      </w:r>
      <w:r w:rsidRPr="000E7EF0">
        <w:rPr>
          <w:sz w:val="28"/>
          <w:szCs w:val="28"/>
        </w:rPr>
        <w:tab/>
        <w:t>Считать утратившими силу:</w:t>
      </w:r>
    </w:p>
    <w:p w:rsidR="00890054" w:rsidRPr="00100843" w:rsidRDefault="00890054" w:rsidP="00890054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0E7EF0">
        <w:rPr>
          <w:sz w:val="28"/>
          <w:szCs w:val="28"/>
        </w:rPr>
        <w:t>3.1</w:t>
      </w:r>
      <w:r w:rsidRPr="000E7EF0">
        <w:rPr>
          <w:sz w:val="28"/>
          <w:szCs w:val="28"/>
        </w:rPr>
        <w:tab/>
        <w:t xml:space="preserve"> постановление администрации Орловского </w:t>
      </w:r>
      <w:r>
        <w:rPr>
          <w:sz w:val="28"/>
          <w:szCs w:val="28"/>
        </w:rPr>
        <w:t>городского поселения</w:t>
      </w:r>
      <w:r w:rsidRPr="000E7EF0">
        <w:rPr>
          <w:sz w:val="28"/>
          <w:szCs w:val="28"/>
        </w:rPr>
        <w:t xml:space="preserve"> №</w:t>
      </w:r>
      <w:r w:rsidR="00EC4E8F">
        <w:rPr>
          <w:sz w:val="28"/>
          <w:szCs w:val="28"/>
        </w:rPr>
        <w:t xml:space="preserve"> 56-п от 2</w:t>
      </w:r>
      <w:r w:rsidR="00A9036A">
        <w:rPr>
          <w:sz w:val="28"/>
          <w:szCs w:val="28"/>
        </w:rPr>
        <w:t>8</w:t>
      </w:r>
      <w:r w:rsidR="00EC4E8F">
        <w:rPr>
          <w:sz w:val="28"/>
          <w:szCs w:val="28"/>
        </w:rPr>
        <w:t>.05.202</w:t>
      </w:r>
      <w:r w:rsidR="00A9036A">
        <w:rPr>
          <w:sz w:val="28"/>
          <w:szCs w:val="28"/>
        </w:rPr>
        <w:t xml:space="preserve">1 </w:t>
      </w:r>
      <w:r w:rsidRPr="000E7EF0">
        <w:rPr>
          <w:sz w:val="28"/>
          <w:szCs w:val="28"/>
        </w:rPr>
        <w:t>г «Об утверждении ведомственного перечня</w:t>
      </w:r>
      <w:r>
        <w:rPr>
          <w:sz w:val="28"/>
          <w:szCs w:val="28"/>
        </w:rPr>
        <w:t xml:space="preserve"> </w:t>
      </w:r>
      <w:r w:rsidRPr="000E7EF0">
        <w:rPr>
          <w:sz w:val="28"/>
          <w:szCs w:val="28"/>
        </w:rPr>
        <w:t xml:space="preserve">отдельных видов товаров, работ, услуг, их потребительских свойств (в том числе </w:t>
      </w:r>
      <w:proofErr w:type="gramStart"/>
      <w:r w:rsidRPr="000E7EF0">
        <w:rPr>
          <w:sz w:val="28"/>
          <w:szCs w:val="28"/>
        </w:rPr>
        <w:t>характеристики  качества</w:t>
      </w:r>
      <w:proofErr w:type="gramEnd"/>
      <w:r w:rsidRPr="000E7EF0">
        <w:rPr>
          <w:sz w:val="28"/>
          <w:szCs w:val="28"/>
        </w:rPr>
        <w:t>) и иных характеристик (в том числе предел</w:t>
      </w:r>
      <w:r w:rsidR="00EC4E8F">
        <w:rPr>
          <w:sz w:val="28"/>
          <w:szCs w:val="28"/>
        </w:rPr>
        <w:t>ьных цен товаров, работ, услуг)»</w:t>
      </w:r>
    </w:p>
    <w:p w:rsidR="00890054" w:rsidRPr="00100843" w:rsidRDefault="00890054" w:rsidP="00890054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100843">
        <w:rPr>
          <w:sz w:val="28"/>
          <w:szCs w:val="28"/>
        </w:rPr>
        <w:t>.</w:t>
      </w:r>
      <w:r w:rsidRPr="00100843">
        <w:rPr>
          <w:sz w:val="28"/>
          <w:szCs w:val="28"/>
        </w:rPr>
        <w:tab/>
        <w:t xml:space="preserve">Контроль за исполнением настоящего постановления оставляю за собой. </w:t>
      </w:r>
    </w:p>
    <w:p w:rsidR="00890054" w:rsidRPr="00407481" w:rsidRDefault="00890054" w:rsidP="00890054">
      <w:pPr>
        <w:jc w:val="both"/>
        <w:rPr>
          <w:sz w:val="32"/>
          <w:szCs w:val="32"/>
        </w:rPr>
      </w:pPr>
    </w:p>
    <w:p w:rsidR="00890054" w:rsidRPr="00407481" w:rsidRDefault="00890054" w:rsidP="00890054">
      <w:pPr>
        <w:jc w:val="both"/>
        <w:rPr>
          <w:sz w:val="32"/>
          <w:szCs w:val="32"/>
        </w:rPr>
      </w:pPr>
    </w:p>
    <w:p w:rsidR="00890054" w:rsidRDefault="00EC4E8F" w:rsidP="00890054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r w:rsidR="00890054">
        <w:rPr>
          <w:rFonts w:ascii="Times New Roman" w:hAnsi="Times New Roman"/>
          <w:sz w:val="28"/>
          <w:szCs w:val="28"/>
        </w:rPr>
        <w:t xml:space="preserve">  администрации</w:t>
      </w:r>
      <w:proofErr w:type="gramEnd"/>
    </w:p>
    <w:p w:rsidR="00890054" w:rsidRPr="00EC4E8F" w:rsidRDefault="00890054" w:rsidP="00EC4E8F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Орловского городского </w:t>
      </w:r>
      <w:r w:rsidR="00320EF0">
        <w:rPr>
          <w:rFonts w:ascii="Times New Roman" w:hAnsi="Times New Roman"/>
          <w:sz w:val="28"/>
          <w:szCs w:val="28"/>
        </w:rPr>
        <w:t xml:space="preserve">поселения       </w:t>
      </w:r>
      <w:bookmarkStart w:id="0" w:name="_GoBack"/>
      <w:bookmarkEnd w:id="0"/>
      <w:r w:rsidR="00EC4E8F"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 w:rsidR="00EC4E8F">
        <w:rPr>
          <w:rFonts w:ascii="Times New Roman" w:hAnsi="Times New Roman"/>
          <w:sz w:val="28"/>
          <w:szCs w:val="28"/>
        </w:rPr>
        <w:t>Популькин</w:t>
      </w:r>
      <w:proofErr w:type="spellEnd"/>
      <w:r>
        <w:rPr>
          <w:b/>
          <w:sz w:val="28"/>
          <w:szCs w:val="28"/>
        </w:rPr>
        <w:br w:type="page"/>
      </w:r>
    </w:p>
    <w:p w:rsidR="00EC4E8F" w:rsidRDefault="00EC4E8F" w:rsidP="00EC4E8F">
      <w:pPr>
        <w:ind w:left="9214"/>
        <w:rPr>
          <w:szCs w:val="24"/>
        </w:rPr>
        <w:sectPr w:rsidR="00EC4E8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4E8F" w:rsidRPr="00EC4E8F" w:rsidRDefault="00EC4E8F" w:rsidP="00EC4E8F">
      <w:pPr>
        <w:ind w:left="9214"/>
        <w:rPr>
          <w:szCs w:val="24"/>
        </w:rPr>
      </w:pPr>
      <w:r w:rsidRPr="00EC4E8F">
        <w:rPr>
          <w:szCs w:val="24"/>
        </w:rPr>
        <w:lastRenderedPageBreak/>
        <w:t xml:space="preserve">Приложение </w:t>
      </w:r>
    </w:p>
    <w:p w:rsidR="00EC4E8F" w:rsidRPr="00EC4E8F" w:rsidRDefault="00EC4E8F" w:rsidP="00EC4E8F">
      <w:pPr>
        <w:ind w:left="9214"/>
        <w:rPr>
          <w:szCs w:val="24"/>
        </w:rPr>
      </w:pPr>
    </w:p>
    <w:p w:rsidR="00EC4E8F" w:rsidRPr="00EC4E8F" w:rsidRDefault="00EC4E8F" w:rsidP="00EC4E8F">
      <w:pPr>
        <w:ind w:left="9214"/>
        <w:rPr>
          <w:szCs w:val="24"/>
        </w:rPr>
      </w:pPr>
      <w:r w:rsidRPr="00EC4E8F">
        <w:rPr>
          <w:szCs w:val="24"/>
        </w:rPr>
        <w:t>УТВЕРЖДЕН</w:t>
      </w:r>
    </w:p>
    <w:p w:rsidR="00EC4E8F" w:rsidRPr="00EC4E8F" w:rsidRDefault="00EC4E8F" w:rsidP="00EC4E8F">
      <w:pPr>
        <w:ind w:left="9214"/>
        <w:rPr>
          <w:sz w:val="28"/>
          <w:szCs w:val="28"/>
        </w:rPr>
      </w:pPr>
      <w:r w:rsidRPr="00EC4E8F">
        <w:rPr>
          <w:szCs w:val="24"/>
        </w:rPr>
        <w:t>постановлением Администрации Орловского городского поселения</w:t>
      </w:r>
    </w:p>
    <w:p w:rsidR="00EC4E8F" w:rsidRPr="00EC4E8F" w:rsidRDefault="00EC4E8F" w:rsidP="00EC4E8F">
      <w:pPr>
        <w:ind w:left="9214"/>
      </w:pPr>
      <w:r w:rsidRPr="00EC4E8F">
        <w:rPr>
          <w:color w:val="000000"/>
          <w:szCs w:val="24"/>
        </w:rPr>
        <w:t>№ ______ от _______</w:t>
      </w:r>
    </w:p>
    <w:p w:rsidR="00EC4E8F" w:rsidRPr="00EC4E8F" w:rsidRDefault="00EC4E8F" w:rsidP="00EC4E8F">
      <w:pPr>
        <w:jc w:val="center"/>
        <w:rPr>
          <w:sz w:val="28"/>
          <w:szCs w:val="28"/>
        </w:rPr>
      </w:pPr>
      <w:r w:rsidRPr="00EC4E8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E8F" w:rsidRPr="00EC4E8F" w:rsidRDefault="00EC4E8F" w:rsidP="00EC4E8F">
      <w:pPr>
        <w:widowControl w:val="0"/>
        <w:suppressAutoHyphens/>
        <w:autoSpaceDE w:val="0"/>
        <w:ind w:firstLine="720"/>
        <w:jc w:val="center"/>
        <w:rPr>
          <w:rFonts w:eastAsia="Arial"/>
        </w:rPr>
      </w:pPr>
    </w:p>
    <w:p w:rsidR="00EC4E8F" w:rsidRPr="00EC4E8F" w:rsidRDefault="00EC4E8F" w:rsidP="00EC4E8F">
      <w:pPr>
        <w:widowControl w:val="0"/>
        <w:suppressAutoHyphens/>
        <w:autoSpaceDE w:val="0"/>
        <w:ind w:firstLine="720"/>
        <w:jc w:val="center"/>
        <w:rPr>
          <w:rFonts w:eastAsia="Arial"/>
        </w:rPr>
      </w:pPr>
      <w:r w:rsidRPr="00EC4E8F">
        <w:rPr>
          <w:rFonts w:eastAsia="Arial"/>
        </w:rPr>
        <w:t>ВЕДОМСТВЕННЫЙ ПЕРЕЧЕНЬ</w:t>
      </w:r>
    </w:p>
    <w:p w:rsidR="00EC4E8F" w:rsidRPr="00EC4E8F" w:rsidRDefault="00EC4E8F" w:rsidP="00EC4E8F">
      <w:pPr>
        <w:widowControl w:val="0"/>
        <w:suppressAutoHyphens/>
        <w:autoSpaceDE w:val="0"/>
        <w:ind w:firstLine="720"/>
        <w:jc w:val="center"/>
        <w:rPr>
          <w:rFonts w:eastAsia="Arial"/>
        </w:rPr>
      </w:pPr>
      <w:r w:rsidRPr="00EC4E8F">
        <w:rPr>
          <w:rFonts w:eastAsia="Arial"/>
        </w:rPr>
        <w:t xml:space="preserve">отдельных видов товаров, работ, услуг, их потребительские свойства (в том числе </w:t>
      </w:r>
      <w:proofErr w:type="gramStart"/>
      <w:r w:rsidRPr="00EC4E8F">
        <w:rPr>
          <w:rFonts w:eastAsia="Arial"/>
        </w:rPr>
        <w:t>характеристики  качества</w:t>
      </w:r>
      <w:proofErr w:type="gramEnd"/>
      <w:r w:rsidRPr="00EC4E8F">
        <w:rPr>
          <w:rFonts w:eastAsia="Arial"/>
        </w:rPr>
        <w:t>) и иные характеристики (в том числе предельные цены товаров, работ, услуг).</w:t>
      </w:r>
    </w:p>
    <w:tbl>
      <w:tblPr>
        <w:tblW w:w="155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"/>
        <w:gridCol w:w="69"/>
        <w:gridCol w:w="1059"/>
        <w:gridCol w:w="124"/>
        <w:gridCol w:w="2002"/>
        <w:gridCol w:w="86"/>
        <w:gridCol w:w="75"/>
        <w:gridCol w:w="548"/>
        <w:gridCol w:w="85"/>
        <w:gridCol w:w="199"/>
        <w:gridCol w:w="652"/>
        <w:gridCol w:w="56"/>
        <w:gridCol w:w="196"/>
        <w:gridCol w:w="2585"/>
        <w:gridCol w:w="8"/>
        <w:gridCol w:w="1517"/>
        <w:gridCol w:w="31"/>
        <w:gridCol w:w="57"/>
        <w:gridCol w:w="52"/>
        <w:gridCol w:w="7"/>
        <w:gridCol w:w="1237"/>
        <w:gridCol w:w="263"/>
        <w:gridCol w:w="85"/>
        <w:gridCol w:w="11"/>
        <w:gridCol w:w="1517"/>
        <w:gridCol w:w="88"/>
        <w:gridCol w:w="85"/>
        <w:gridCol w:w="11"/>
        <w:gridCol w:w="1421"/>
        <w:gridCol w:w="15"/>
        <w:gridCol w:w="907"/>
      </w:tblGrid>
      <w:tr w:rsidR="00EC4E8F" w:rsidRPr="00EC4E8F" w:rsidTr="00E959D7">
        <w:trPr>
          <w:cantSplit/>
        </w:trPr>
        <w:tc>
          <w:tcPr>
            <w:tcW w:w="4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№ </w:t>
            </w:r>
            <w:r w:rsidRPr="00EC4E8F">
              <w:rPr>
                <w:kern w:val="1"/>
                <w:sz w:val="18"/>
                <w:szCs w:val="18"/>
                <w:lang w:eastAsia="zh-CN" w:bidi="hi-IN"/>
              </w:rPr>
              <w:t>п/п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Код по ОКПД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Наименование отдельного вида товаров, работ, услуг</w:t>
            </w:r>
          </w:p>
        </w:tc>
        <w:tc>
          <w:tcPr>
            <w:tcW w:w="1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 xml:space="preserve">Единица измерения </w:t>
            </w:r>
          </w:p>
        </w:tc>
        <w:tc>
          <w:tcPr>
            <w:tcW w:w="43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tabs>
                <w:tab w:val="left" w:pos="10680"/>
              </w:tabs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EC4E8F" w:rsidRPr="00EC4E8F" w:rsidTr="00E959D7">
        <w:trPr>
          <w:cantSplit/>
        </w:trPr>
        <w:tc>
          <w:tcPr>
            <w:tcW w:w="4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Код по ОКЕИ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 xml:space="preserve">Наименование 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Характеристика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Значение характеристики</w:t>
            </w: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 xml:space="preserve">Характеристика 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 xml:space="preserve">Значение характеристики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обоснование отклонения значения характеристики от утвержденной </w:t>
            </w:r>
            <w:proofErr w:type="spellStart"/>
            <w:r w:rsidRPr="00EC4E8F">
              <w:rPr>
                <w:sz w:val="18"/>
                <w:szCs w:val="18"/>
              </w:rPr>
              <w:t>Администра</w:t>
            </w:r>
            <w:proofErr w:type="spellEnd"/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proofErr w:type="spellStart"/>
            <w:r w:rsidRPr="00EC4E8F">
              <w:rPr>
                <w:sz w:val="18"/>
                <w:szCs w:val="18"/>
              </w:rPr>
              <w:t>цией</w:t>
            </w:r>
            <w:proofErr w:type="spellEnd"/>
            <w:r w:rsidRPr="00EC4E8F">
              <w:rPr>
                <w:sz w:val="18"/>
                <w:szCs w:val="18"/>
              </w:rPr>
              <w:t xml:space="preserve"> Орловского района обязательном перечне</w:t>
            </w: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функциональное </w:t>
            </w:r>
            <w:proofErr w:type="spellStart"/>
            <w:r w:rsidRPr="00EC4E8F">
              <w:rPr>
                <w:sz w:val="18"/>
                <w:szCs w:val="18"/>
              </w:rPr>
              <w:t>назначе</w:t>
            </w:r>
            <w:proofErr w:type="spellEnd"/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proofErr w:type="spellStart"/>
            <w:r w:rsidRPr="00EC4E8F">
              <w:rPr>
                <w:sz w:val="18"/>
                <w:szCs w:val="18"/>
              </w:rPr>
              <w:t>ние</w:t>
            </w:r>
            <w:proofErr w:type="spellEnd"/>
            <w:r w:rsidRPr="00EC4E8F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EC4E8F" w:rsidRPr="00EC4E8F" w:rsidTr="00E959D7"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25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0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11</w:t>
            </w:r>
          </w:p>
        </w:tc>
      </w:tr>
      <w:tr w:rsidR="00EC4E8F" w:rsidRPr="00EC4E8F" w:rsidTr="00E959D7">
        <w:tc>
          <w:tcPr>
            <w:tcW w:w="15535" w:type="dxa"/>
            <w:gridSpan w:val="3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предусмотренный </w:t>
            </w:r>
            <w:hyperlink r:id="rId9" w:anchor="sub_1200" w:history="1">
              <w:r w:rsidRPr="00EC4E8F">
                <w:rPr>
                  <w:sz w:val="18"/>
                  <w:szCs w:val="18"/>
                </w:rPr>
                <w:t>приложением № 2</w:t>
              </w:r>
            </w:hyperlink>
            <w:r w:rsidRPr="00EC4E8F">
              <w:rPr>
                <w:sz w:val="18"/>
                <w:szCs w:val="18"/>
              </w:rPr>
              <w:t xml:space="preserve"> к Правилам, утвержденным </w:t>
            </w:r>
            <w:r w:rsidR="00F409C5" w:rsidRPr="00F409C5">
              <w:rPr>
                <w:sz w:val="18"/>
                <w:szCs w:val="18"/>
              </w:rPr>
              <w:t>постановлением администрации Орловского городского поселения от 18.12.2017 № 309-п «Об утверждении Правил определения требований к закупаемым органами местного самоуправления, их отраслевыми органами и подведомственными указанным органам казенными и бюджетными учреждениями отдельным видам товаров, работ, услуг (в том числе предельные  цены товаров, работ, усл</w:t>
            </w:r>
            <w:r w:rsidR="00F409C5">
              <w:rPr>
                <w:sz w:val="18"/>
                <w:szCs w:val="18"/>
              </w:rPr>
              <w:t>уг)».</w:t>
            </w:r>
          </w:p>
        </w:tc>
      </w:tr>
      <w:tr w:rsidR="00EC4E8F" w:rsidRPr="00EC4E8F" w:rsidTr="00E959D7">
        <w:tc>
          <w:tcPr>
            <w:tcW w:w="5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26.20.11.110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color w:val="000000"/>
                <w:kern w:val="1"/>
                <w:sz w:val="18"/>
                <w:szCs w:val="18"/>
                <w:lang w:bidi="hi-IN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C4E8F">
                <w:rPr>
                  <w:rFonts w:eastAsia="SimSun"/>
                  <w:color w:val="000000"/>
                  <w:kern w:val="1"/>
                  <w:sz w:val="18"/>
                  <w:szCs w:val="18"/>
                  <w:lang w:bidi="hi-IN"/>
                </w:rPr>
                <w:t>10 кг</w:t>
              </w:r>
            </w:smartTag>
            <w:r w:rsidRPr="00EC4E8F">
              <w:rPr>
                <w:rFonts w:eastAsia="SimSun"/>
                <w:color w:val="000000"/>
                <w:kern w:val="1"/>
                <w:sz w:val="18"/>
                <w:szCs w:val="18"/>
                <w:lang w:bidi="hi-IN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EC4E8F">
              <w:rPr>
                <w:rFonts w:eastAsia="SimSun"/>
                <w:color w:val="000000"/>
                <w:kern w:val="1"/>
                <w:sz w:val="18"/>
                <w:szCs w:val="18"/>
                <w:lang w:bidi="hi-IN"/>
              </w:rPr>
              <w:t>сабноутбуки</w:t>
            </w:r>
            <w:proofErr w:type="spellEnd"/>
            <w:r w:rsidRPr="00EC4E8F">
              <w:rPr>
                <w:rFonts w:eastAsia="SimSun"/>
                <w:color w:val="000000"/>
                <w:kern w:val="1"/>
                <w:sz w:val="18"/>
                <w:szCs w:val="18"/>
                <w:lang w:bidi="hi-IN"/>
              </w:rPr>
              <w:t>»). Пояснения по требуемой продукции: ноутбуки, планшетные компьютеры</w:t>
            </w: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1.1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26.20.11.110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Ноутбук</w:t>
            </w: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Для категорий  должностей «высшая» и «главная» муниципальной </w:t>
            </w: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lastRenderedPageBreak/>
              <w:t xml:space="preserve">службы 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lastRenderedPageBreak/>
              <w:t>039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Дюйм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Размер экрана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Размер экрана 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Не более 17,3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Тип экрана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Тип экрана 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Матовый/глянцевый с матрицей IPS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163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Грамм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Вес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Вес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val="en-US"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Не более 500</w:t>
            </w:r>
            <w:r w:rsidRPr="00EC4E8F">
              <w:rPr>
                <w:rFonts w:eastAsia="SimSun"/>
                <w:kern w:val="1"/>
                <w:sz w:val="18"/>
                <w:szCs w:val="18"/>
                <w:lang w:val="en-US" w:eastAsia="zh-CN" w:bidi="hi-IN"/>
              </w:rPr>
              <w:t>0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Тип процессора 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Тип процессора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Не менее</w:t>
            </w:r>
            <w:r w:rsidRPr="00EC4E8F">
              <w:rPr>
                <w:rFonts w:eastAsia="SimSun"/>
                <w:kern w:val="1"/>
                <w:sz w:val="18"/>
                <w:szCs w:val="18"/>
                <w:lang w:val="en-US" w:eastAsia="zh-CN" w:bidi="hi-IN"/>
              </w:rPr>
              <w:t xml:space="preserve"> </w:t>
            </w: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2 ядер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292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Мегагерц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Частота процессора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Частота процессора 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Не менее 3,2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Гигабайт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Размер оперативной памяти 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Размер оперативной памяти 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Не более 8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Гигабайт 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Объем накопителя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Объем накопителя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Не более 10</w:t>
            </w:r>
            <w:r w:rsidRPr="00EC4E8F">
              <w:rPr>
                <w:rFonts w:eastAsia="SimSun"/>
                <w:kern w:val="1"/>
                <w:sz w:val="18"/>
                <w:szCs w:val="18"/>
                <w:lang w:val="en-US" w:eastAsia="zh-CN" w:bidi="hi-IN"/>
              </w:rPr>
              <w:t>00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Тип жесткого диска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Тип жесткого диска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Твердотельный, гибридный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Оптический привод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Оптический привод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 w:rsidRPr="00EC4E8F">
              <w:rPr>
                <w:sz w:val="18"/>
                <w:szCs w:val="18"/>
                <w:lang w:val="en-US"/>
              </w:rPr>
              <w:t>CD</w:t>
            </w:r>
            <w:r w:rsidRPr="00EC4E8F">
              <w:rPr>
                <w:sz w:val="18"/>
                <w:szCs w:val="18"/>
              </w:rPr>
              <w:t>-</w:t>
            </w:r>
            <w:r w:rsidRPr="00EC4E8F">
              <w:rPr>
                <w:sz w:val="18"/>
                <w:szCs w:val="18"/>
                <w:lang w:val="en-US"/>
              </w:rPr>
              <w:t>RW</w:t>
            </w:r>
            <w:r w:rsidRPr="00EC4E8F">
              <w:rPr>
                <w:sz w:val="18"/>
                <w:szCs w:val="18"/>
              </w:rPr>
              <w:t xml:space="preserve">, </w:t>
            </w:r>
            <w:r w:rsidRPr="00EC4E8F">
              <w:rPr>
                <w:sz w:val="18"/>
                <w:szCs w:val="18"/>
                <w:lang w:val="en-US"/>
              </w:rPr>
              <w:t>DVD</w:t>
            </w:r>
            <w:r w:rsidRPr="00EC4E8F">
              <w:rPr>
                <w:sz w:val="18"/>
                <w:szCs w:val="18"/>
              </w:rPr>
              <w:t>-</w:t>
            </w:r>
            <w:r w:rsidRPr="00EC4E8F">
              <w:rPr>
                <w:sz w:val="18"/>
                <w:szCs w:val="18"/>
                <w:lang w:val="en-US"/>
              </w:rPr>
              <w:t>R</w:t>
            </w:r>
            <w:r w:rsidRPr="00EC4E8F">
              <w:rPr>
                <w:sz w:val="18"/>
                <w:szCs w:val="18"/>
              </w:rPr>
              <w:t xml:space="preserve">, </w:t>
            </w:r>
            <w:r w:rsidRPr="00EC4E8F">
              <w:rPr>
                <w:sz w:val="18"/>
                <w:szCs w:val="18"/>
                <w:lang w:val="en-US"/>
              </w:rPr>
              <w:t>DVD</w:t>
            </w:r>
            <w:r w:rsidRPr="00EC4E8F">
              <w:rPr>
                <w:sz w:val="18"/>
                <w:szCs w:val="18"/>
              </w:rPr>
              <w:t>+</w:t>
            </w:r>
            <w:r w:rsidRPr="00EC4E8F">
              <w:rPr>
                <w:sz w:val="18"/>
                <w:szCs w:val="18"/>
                <w:lang w:val="en-US"/>
              </w:rPr>
              <w:t>R</w:t>
            </w:r>
            <w:r w:rsidRPr="00EC4E8F">
              <w:rPr>
                <w:sz w:val="18"/>
                <w:szCs w:val="18"/>
              </w:rPr>
              <w:t xml:space="preserve">, </w:t>
            </w:r>
            <w:r w:rsidRPr="00EC4E8F">
              <w:rPr>
                <w:sz w:val="18"/>
                <w:szCs w:val="18"/>
                <w:lang w:val="en-US"/>
              </w:rPr>
              <w:t>DVD</w:t>
            </w:r>
            <w:r w:rsidRPr="00EC4E8F">
              <w:rPr>
                <w:sz w:val="18"/>
                <w:szCs w:val="18"/>
              </w:rPr>
              <w:t>-</w:t>
            </w:r>
            <w:r w:rsidRPr="00EC4E8F">
              <w:rPr>
                <w:sz w:val="18"/>
                <w:szCs w:val="18"/>
                <w:lang w:val="en-US"/>
              </w:rPr>
              <w:t>RW</w:t>
            </w:r>
            <w:r w:rsidRPr="00EC4E8F">
              <w:rPr>
                <w:sz w:val="18"/>
                <w:szCs w:val="18"/>
              </w:rPr>
              <w:t xml:space="preserve">, </w:t>
            </w:r>
            <w:r w:rsidRPr="00EC4E8F">
              <w:rPr>
                <w:sz w:val="18"/>
                <w:szCs w:val="18"/>
                <w:lang w:val="en-US"/>
              </w:rPr>
              <w:t>DWD</w:t>
            </w:r>
            <w:r w:rsidRPr="00EC4E8F">
              <w:rPr>
                <w:sz w:val="18"/>
                <w:szCs w:val="18"/>
              </w:rPr>
              <w:t>+</w:t>
            </w:r>
            <w:r w:rsidRPr="00EC4E8F">
              <w:rPr>
                <w:sz w:val="18"/>
                <w:szCs w:val="18"/>
                <w:lang w:val="en-US"/>
              </w:rPr>
              <w:t>RW</w:t>
            </w:r>
            <w:r w:rsidRPr="00EC4E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EC4E8F">
              <w:rPr>
                <w:sz w:val="18"/>
                <w:szCs w:val="18"/>
              </w:rPr>
              <w:t>Wi-Fi</w:t>
            </w:r>
            <w:proofErr w:type="spellEnd"/>
            <w:r w:rsidRPr="00EC4E8F">
              <w:rPr>
                <w:sz w:val="18"/>
                <w:szCs w:val="18"/>
              </w:rPr>
              <w:t xml:space="preserve">, </w:t>
            </w:r>
            <w:proofErr w:type="spellStart"/>
            <w:r w:rsidRPr="00EC4E8F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EC4E8F">
              <w:rPr>
                <w:sz w:val="18"/>
                <w:szCs w:val="18"/>
              </w:rPr>
              <w:t>Wi-Fi</w:t>
            </w:r>
            <w:proofErr w:type="spellEnd"/>
            <w:r w:rsidRPr="00EC4E8F">
              <w:rPr>
                <w:sz w:val="18"/>
                <w:szCs w:val="18"/>
              </w:rPr>
              <w:t xml:space="preserve">, </w:t>
            </w:r>
            <w:proofErr w:type="spellStart"/>
            <w:r w:rsidRPr="00EC4E8F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Допускаются любые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поддержки 3G (UMTS)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поддержки 3G (UMTS)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Не имеет значения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Встроенный/дискретный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356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Час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Время работы 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не менее 2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proofErr w:type="spellStart"/>
            <w:r w:rsidRPr="00EC4E8F">
              <w:rPr>
                <w:color w:val="000000"/>
                <w:sz w:val="18"/>
                <w:szCs w:val="18"/>
              </w:rPr>
              <w:t>Windows</w:t>
            </w:r>
            <w:proofErr w:type="spellEnd"/>
            <w:r w:rsidRPr="00EC4E8F">
              <w:rPr>
                <w:color w:val="000000"/>
                <w:sz w:val="18"/>
                <w:szCs w:val="18"/>
              </w:rPr>
              <w:t xml:space="preserve"> </w:t>
            </w:r>
            <w:r w:rsidRPr="00EC4E8F">
              <w:rPr>
                <w:sz w:val="18"/>
                <w:szCs w:val="18"/>
              </w:rPr>
              <w:t>или эквивалент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proofErr w:type="spellStart"/>
            <w:r w:rsidRPr="00EC4E8F">
              <w:rPr>
                <w:sz w:val="18"/>
                <w:szCs w:val="18"/>
              </w:rPr>
              <w:t>Microsoft</w:t>
            </w:r>
            <w:proofErr w:type="spellEnd"/>
            <w:r w:rsidRPr="00EC4E8F">
              <w:rPr>
                <w:sz w:val="18"/>
                <w:szCs w:val="18"/>
              </w:rPr>
              <w:t xml:space="preserve"> </w:t>
            </w:r>
            <w:proofErr w:type="spellStart"/>
            <w:r w:rsidRPr="00EC4E8F">
              <w:rPr>
                <w:sz w:val="18"/>
                <w:szCs w:val="18"/>
              </w:rPr>
              <w:t>Office</w:t>
            </w:r>
            <w:proofErr w:type="spellEnd"/>
            <w:r w:rsidRPr="00EC4E8F">
              <w:rPr>
                <w:sz w:val="18"/>
                <w:szCs w:val="18"/>
              </w:rPr>
              <w:t xml:space="preserve"> или эквивалент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50 000,00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26.20.11.110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Планшетный компьютер</w:t>
            </w: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color w:val="000000"/>
                <w:kern w:val="1"/>
                <w:sz w:val="18"/>
                <w:szCs w:val="18"/>
                <w:lang w:bidi="hi-IN"/>
              </w:rPr>
              <w:t xml:space="preserve">Для всех категорий  должностей муниципальной службы 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039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Дюйм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Размер экрана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Размер экрана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12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экрана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экрана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  <w:lang w:val="en-US"/>
              </w:rPr>
            </w:pPr>
            <w:r w:rsidRPr="00EC4E8F">
              <w:rPr>
                <w:sz w:val="18"/>
                <w:szCs w:val="18"/>
              </w:rPr>
              <w:t>С матрицей IPS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163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Грамм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Не более </w:t>
            </w:r>
            <w:r w:rsidRPr="00EC4E8F">
              <w:rPr>
                <w:sz w:val="18"/>
                <w:szCs w:val="18"/>
                <w:lang w:val="en-US"/>
              </w:rPr>
              <w:t>200</w:t>
            </w:r>
            <w:r w:rsidRPr="00EC4E8F">
              <w:rPr>
                <w:sz w:val="18"/>
                <w:szCs w:val="18"/>
              </w:rPr>
              <w:t>0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292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uppressAutoHyphens/>
              <w:jc w:val="center"/>
              <w:rPr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Мегагерц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4700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Гигабайт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4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uppressAutoHyphens/>
              <w:jc w:val="center"/>
              <w:rPr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Гигабайт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32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 xml:space="preserve">Наличие модулей </w:t>
            </w:r>
            <w:proofErr w:type="spellStart"/>
            <w:r w:rsidRPr="00EC4E8F">
              <w:rPr>
                <w:color w:val="000000"/>
                <w:sz w:val="18"/>
                <w:szCs w:val="18"/>
              </w:rPr>
              <w:t>Wi-Fi</w:t>
            </w:r>
            <w:proofErr w:type="spellEnd"/>
            <w:r w:rsidRPr="00EC4E8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C4E8F">
              <w:rPr>
                <w:color w:val="00000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 xml:space="preserve">Наличие модулей </w:t>
            </w:r>
            <w:proofErr w:type="spellStart"/>
            <w:r w:rsidRPr="00EC4E8F">
              <w:rPr>
                <w:color w:val="000000"/>
                <w:sz w:val="18"/>
                <w:szCs w:val="18"/>
              </w:rPr>
              <w:t>Wi-Fi</w:t>
            </w:r>
            <w:proofErr w:type="spellEnd"/>
            <w:r w:rsidRPr="00EC4E8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C4E8F">
              <w:rPr>
                <w:color w:val="00000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Допускаются любые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поддержки 3G (UMTS)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поддержки 3G (UMTS)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Да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Интегрированный или дискретный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proofErr w:type="spellStart"/>
            <w:r w:rsidRPr="00EC4E8F">
              <w:rPr>
                <w:sz w:val="18"/>
                <w:szCs w:val="18"/>
              </w:rPr>
              <w:t>МА.ч</w:t>
            </w:r>
            <w:proofErr w:type="spellEnd"/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Емкость аккумуляторной батареи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Емкость аккумуляторной батареи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менее 6000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rPr>
          <w:cantSplit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proofErr w:type="spellStart"/>
            <w:r w:rsidRPr="00EC4E8F">
              <w:rPr>
                <w:sz w:val="18"/>
                <w:szCs w:val="18"/>
              </w:rPr>
              <w:t>Android</w:t>
            </w:r>
            <w:proofErr w:type="spellEnd"/>
            <w:r w:rsidRPr="00EC4E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383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Рубль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30 000,00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autoSpaceDE w:val="0"/>
              <w:snapToGrid w:val="0"/>
              <w:ind w:firstLine="72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26.20.15.000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26.20.15.000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Компьютер персональный настольный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color w:val="000000"/>
                <w:kern w:val="1"/>
                <w:sz w:val="18"/>
                <w:szCs w:val="18"/>
                <w:lang w:bidi="hi-IN"/>
              </w:rPr>
              <w:t xml:space="preserve">Для всех категорий  должностей муниципальной службы 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039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Дюйм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Размер экрана/монитора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Размер экрана/монитора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27/не менее 21,5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292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uppressAutoHyphens/>
              <w:jc w:val="center"/>
              <w:rPr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kern w:val="1"/>
                <w:sz w:val="18"/>
                <w:szCs w:val="18"/>
                <w:lang w:eastAsia="zh-CN" w:bidi="hi-IN"/>
              </w:rPr>
              <w:t>Мегагерц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4700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Гигабайт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8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Гигабайт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4</w:t>
            </w:r>
            <w:r w:rsidRPr="00EC4E8F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kern w:val="1"/>
                <w:sz w:val="18"/>
                <w:szCs w:val="18"/>
                <w:lang w:val="en-US" w:eastAsia="zh-CN" w:bidi="hi-IN"/>
              </w:rPr>
              <w:t>HDD</w:t>
            </w:r>
            <w:r w:rsidRPr="00EC4E8F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, ч частотой вращения не менее 7200 об/сек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 w:rsidRPr="00EC4E8F">
              <w:rPr>
                <w:sz w:val="18"/>
                <w:szCs w:val="18"/>
                <w:lang w:val="en-US"/>
              </w:rPr>
              <w:t>CD</w:t>
            </w:r>
            <w:r w:rsidRPr="00EC4E8F">
              <w:rPr>
                <w:sz w:val="18"/>
                <w:szCs w:val="18"/>
              </w:rPr>
              <w:t>-</w:t>
            </w:r>
            <w:r w:rsidRPr="00EC4E8F">
              <w:rPr>
                <w:sz w:val="18"/>
                <w:szCs w:val="18"/>
                <w:lang w:val="en-US"/>
              </w:rPr>
              <w:t>RW</w:t>
            </w:r>
            <w:r w:rsidRPr="00EC4E8F">
              <w:rPr>
                <w:sz w:val="18"/>
                <w:szCs w:val="18"/>
              </w:rPr>
              <w:t xml:space="preserve">, </w:t>
            </w:r>
            <w:r w:rsidRPr="00EC4E8F">
              <w:rPr>
                <w:sz w:val="18"/>
                <w:szCs w:val="18"/>
                <w:lang w:val="en-US"/>
              </w:rPr>
              <w:t>DVD</w:t>
            </w:r>
            <w:r w:rsidRPr="00EC4E8F">
              <w:rPr>
                <w:sz w:val="18"/>
                <w:szCs w:val="18"/>
              </w:rPr>
              <w:t>-</w:t>
            </w:r>
            <w:r w:rsidRPr="00EC4E8F">
              <w:rPr>
                <w:sz w:val="18"/>
                <w:szCs w:val="18"/>
                <w:lang w:val="en-US"/>
              </w:rPr>
              <w:t>R</w:t>
            </w:r>
            <w:r w:rsidRPr="00EC4E8F">
              <w:rPr>
                <w:sz w:val="18"/>
                <w:szCs w:val="18"/>
              </w:rPr>
              <w:t xml:space="preserve">, </w:t>
            </w:r>
            <w:r w:rsidRPr="00EC4E8F">
              <w:rPr>
                <w:sz w:val="18"/>
                <w:szCs w:val="18"/>
                <w:lang w:val="en-US"/>
              </w:rPr>
              <w:t>DVD</w:t>
            </w:r>
            <w:r w:rsidRPr="00EC4E8F">
              <w:rPr>
                <w:sz w:val="18"/>
                <w:szCs w:val="18"/>
              </w:rPr>
              <w:t>+</w:t>
            </w:r>
            <w:r w:rsidRPr="00EC4E8F">
              <w:rPr>
                <w:sz w:val="18"/>
                <w:szCs w:val="18"/>
                <w:lang w:val="en-US"/>
              </w:rPr>
              <w:t>R</w:t>
            </w:r>
            <w:r w:rsidRPr="00EC4E8F">
              <w:rPr>
                <w:sz w:val="18"/>
                <w:szCs w:val="18"/>
              </w:rPr>
              <w:t xml:space="preserve">, </w:t>
            </w:r>
            <w:r w:rsidRPr="00EC4E8F">
              <w:rPr>
                <w:sz w:val="18"/>
                <w:szCs w:val="18"/>
                <w:lang w:val="en-US"/>
              </w:rPr>
              <w:t>DVD</w:t>
            </w:r>
            <w:r w:rsidRPr="00EC4E8F">
              <w:rPr>
                <w:sz w:val="18"/>
                <w:szCs w:val="18"/>
              </w:rPr>
              <w:t>-</w:t>
            </w:r>
            <w:r w:rsidRPr="00EC4E8F">
              <w:rPr>
                <w:sz w:val="18"/>
                <w:szCs w:val="18"/>
                <w:lang w:val="en-US"/>
              </w:rPr>
              <w:t>RW</w:t>
            </w:r>
            <w:r w:rsidRPr="00EC4E8F">
              <w:rPr>
                <w:sz w:val="18"/>
                <w:szCs w:val="18"/>
              </w:rPr>
              <w:t xml:space="preserve">, </w:t>
            </w:r>
            <w:r w:rsidRPr="00EC4E8F">
              <w:rPr>
                <w:sz w:val="18"/>
                <w:szCs w:val="18"/>
                <w:lang w:val="en-US"/>
              </w:rPr>
              <w:t>DWD</w:t>
            </w:r>
            <w:r w:rsidRPr="00EC4E8F">
              <w:rPr>
                <w:sz w:val="18"/>
                <w:szCs w:val="18"/>
              </w:rPr>
              <w:t>+</w:t>
            </w:r>
            <w:r w:rsidRPr="00EC4E8F">
              <w:rPr>
                <w:sz w:val="18"/>
                <w:szCs w:val="18"/>
                <w:lang w:val="en-US"/>
              </w:rPr>
              <w:t>RW</w:t>
            </w:r>
            <w:r w:rsidRPr="00EC4E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proofErr w:type="spellStart"/>
            <w:r w:rsidRPr="00EC4E8F">
              <w:rPr>
                <w:color w:val="000000"/>
                <w:sz w:val="18"/>
                <w:szCs w:val="18"/>
              </w:rPr>
              <w:t>Windows</w:t>
            </w:r>
            <w:proofErr w:type="spellEnd"/>
            <w:r w:rsidRPr="00EC4E8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proofErr w:type="spellStart"/>
            <w:r w:rsidRPr="00EC4E8F">
              <w:rPr>
                <w:sz w:val="18"/>
                <w:szCs w:val="18"/>
              </w:rPr>
              <w:t>Microsoft</w:t>
            </w:r>
            <w:proofErr w:type="spellEnd"/>
            <w:r w:rsidRPr="00EC4E8F">
              <w:rPr>
                <w:sz w:val="18"/>
                <w:szCs w:val="18"/>
              </w:rPr>
              <w:t xml:space="preserve"> </w:t>
            </w:r>
            <w:proofErr w:type="spellStart"/>
            <w:r w:rsidRPr="00EC4E8F">
              <w:rPr>
                <w:sz w:val="18"/>
                <w:szCs w:val="18"/>
              </w:rPr>
              <w:t>Office</w:t>
            </w:r>
            <w:proofErr w:type="spellEnd"/>
            <w:r w:rsidRPr="00EC4E8F">
              <w:rPr>
                <w:sz w:val="18"/>
                <w:szCs w:val="18"/>
              </w:rPr>
              <w:t xml:space="preserve"> или эквивалент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Обязательно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Для работы</w:t>
            </w: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Ввод текста, выполнение операций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383</w:t>
            </w:r>
          </w:p>
        </w:tc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Рубль</w:t>
            </w:r>
          </w:p>
        </w:tc>
        <w:tc>
          <w:tcPr>
            <w:tcW w:w="284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50 000,00</w:t>
            </w:r>
          </w:p>
        </w:tc>
        <w:tc>
          <w:tcPr>
            <w:tcW w:w="1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autoSpaceDE w:val="0"/>
              <w:snapToGrid w:val="0"/>
              <w:ind w:firstLine="72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26.20.16.120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26.20.16.120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Принтеры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color w:val="000000"/>
                <w:kern w:val="1"/>
                <w:sz w:val="18"/>
                <w:szCs w:val="18"/>
                <w:lang w:bidi="hi-IN"/>
              </w:rPr>
              <w:t xml:space="preserve">Для всех категорий  должностей муниципальной службы </w:t>
            </w: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color w:val="000000"/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 xml:space="preserve">Метод печати (струйный/ </w:t>
            </w:r>
          </w:p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лазерный)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color w:val="000000"/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 xml:space="preserve">Метод печати (струйный/ </w:t>
            </w:r>
          </w:p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лазерный)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Струйный/ лазерный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цветной/возможное значение: черно-белый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А4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ниже 18 страниц в минуту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Страниц</w:t>
            </w: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Не менее 2100 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383</w:t>
            </w: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Рубль</w:t>
            </w: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7 000,00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autoSpaceDE w:val="0"/>
              <w:snapToGrid w:val="0"/>
              <w:ind w:firstLine="72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26.20.16.120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Сканеры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color w:val="000000"/>
                <w:kern w:val="1"/>
                <w:sz w:val="18"/>
                <w:szCs w:val="18"/>
                <w:lang w:bidi="hi-IN"/>
              </w:rPr>
              <w:t xml:space="preserve">Для всех категорий  должностей муниципальной службы </w:t>
            </w: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1200*1200</w:t>
            </w:r>
            <w:r w:rsidRPr="00EC4E8F">
              <w:rPr>
                <w:sz w:val="18"/>
                <w:szCs w:val="18"/>
                <w:lang w:val="en-US"/>
              </w:rPr>
              <w:t>dpi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Цветность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Цветность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Цветной 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А4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Скорость сканирования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Скорость сканирования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ниже 18 страниц в минуту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Тип сканера - </w:t>
            </w:r>
            <w:proofErr w:type="spellStart"/>
            <w:r w:rsidRPr="00EC4E8F">
              <w:rPr>
                <w:sz w:val="18"/>
                <w:szCs w:val="18"/>
                <w:lang w:val="en-US"/>
              </w:rPr>
              <w:t>планшетный</w:t>
            </w:r>
            <w:proofErr w:type="spellEnd"/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383</w:t>
            </w: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Рубль</w:t>
            </w: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6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12 000,00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autoSpaceDE w:val="0"/>
              <w:snapToGrid w:val="0"/>
              <w:ind w:firstLine="72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30.02.16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Многофункциональные устройства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EC4E8F">
              <w:rPr>
                <w:rFonts w:eastAsia="SimSun"/>
                <w:color w:val="000000"/>
                <w:kern w:val="1"/>
                <w:sz w:val="18"/>
                <w:szCs w:val="18"/>
                <w:lang w:bidi="hi-IN"/>
              </w:rPr>
              <w:t xml:space="preserve">Для всех категорий  должностей муниципальной службы </w:t>
            </w: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Метод печати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Метод печати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Лазерный или струйный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 xml:space="preserve">Разрешение сканирования 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 xml:space="preserve">Разрешение сканирования 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12000*1200</w:t>
            </w:r>
            <w:r w:rsidRPr="00EC4E8F">
              <w:rPr>
                <w:sz w:val="18"/>
                <w:szCs w:val="18"/>
                <w:lang w:val="en-US"/>
              </w:rPr>
              <w:t>dpi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Цветность печати/сканирования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Цветность печати/сканирования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цветной/возможное значение: черно-белый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А3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20 и более страниц в минуту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Страниц</w:t>
            </w: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Не менее 2100,00 </w:t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383</w:t>
            </w: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Рубль</w:t>
            </w: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25000,00</w:t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widowControl w:val="0"/>
              <w:suppressAutoHyphens/>
              <w:autoSpaceDE w:val="0"/>
              <w:snapToGrid w:val="0"/>
              <w:ind w:firstLine="72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4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26.30.22.000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widowControl w:val="0"/>
              <w:suppressAutoHyphens/>
              <w:autoSpaceDE w:val="0"/>
              <w:ind w:firstLine="720"/>
              <w:rPr>
                <w:rFonts w:eastAsia="Arial"/>
              </w:rPr>
            </w:pPr>
            <w:r w:rsidRPr="00EC4E8F">
              <w:rPr>
                <w:rFonts w:eastAsia="Arial"/>
              </w:rPr>
              <w:t>Аппаратура, передающая для радиосвязи, радиовещания и телевидения: телефоны мобильные.</w:t>
            </w:r>
          </w:p>
          <w:p w:rsidR="00EC4E8F" w:rsidRPr="00EC4E8F" w:rsidRDefault="00EC4E8F" w:rsidP="00EC4E8F">
            <w:pPr>
              <w:widowControl w:val="0"/>
              <w:suppressAutoHyphens/>
              <w:autoSpaceDE w:val="0"/>
              <w:ind w:firstLine="720"/>
              <w:rPr>
                <w:rFonts w:eastAsia="Arial"/>
                <w:color w:val="000000"/>
                <w:sz w:val="18"/>
                <w:szCs w:val="18"/>
              </w:rPr>
            </w:pPr>
            <w:r w:rsidRPr="00EC4E8F">
              <w:rPr>
                <w:rFonts w:eastAsia="Arial"/>
                <w:color w:val="000000"/>
                <w:sz w:val="18"/>
                <w:szCs w:val="18"/>
              </w:rPr>
              <w:t>По должностям муниципальной службы: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lef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Высшая должность, главная должность, ведущая должность</w:t>
            </w:r>
          </w:p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смартфон</w:t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  <w:lang w:val="en-US"/>
              </w:rPr>
              <w:t xml:space="preserve">GSM 900/1800/1900, </w:t>
            </w:r>
            <w:r w:rsidRPr="00EC4E8F">
              <w:rPr>
                <w:sz w:val="18"/>
                <w:szCs w:val="18"/>
              </w:rPr>
              <w:t>3</w:t>
            </w:r>
            <w:r w:rsidRPr="00EC4E8F">
              <w:rPr>
                <w:sz w:val="18"/>
                <w:szCs w:val="18"/>
                <w:lang w:val="en-US"/>
              </w:rPr>
              <w:t>G</w:t>
            </w:r>
            <w:r w:rsidRPr="00EC4E8F">
              <w:rPr>
                <w:sz w:val="18"/>
                <w:szCs w:val="18"/>
              </w:rPr>
              <w:t>, 4</w:t>
            </w:r>
            <w:r w:rsidRPr="00EC4E8F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  <w:lang w:val="en-US"/>
              </w:rPr>
              <w:t xml:space="preserve">Android </w:t>
            </w:r>
            <w:proofErr w:type="spellStart"/>
            <w:r w:rsidRPr="00EC4E8F">
              <w:rPr>
                <w:sz w:val="18"/>
                <w:szCs w:val="18"/>
                <w:lang w:val="en-US"/>
              </w:rPr>
              <w:t>или</w:t>
            </w:r>
            <w:proofErr w:type="spellEnd"/>
            <w:r w:rsidRPr="00EC4E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4E8F">
              <w:rPr>
                <w:sz w:val="18"/>
                <w:szCs w:val="18"/>
                <w:lang w:val="en-US"/>
              </w:rPr>
              <w:t>эквивалент</w:t>
            </w:r>
            <w:proofErr w:type="spellEnd"/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менее 72 часов в режиме ожидания</w:t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Метод управления </w:t>
            </w:r>
            <w:r w:rsidRPr="00EC4E8F">
              <w:rPr>
                <w:sz w:val="18"/>
                <w:szCs w:val="18"/>
              </w:rPr>
              <w:lastRenderedPageBreak/>
              <w:t>(сенсорный/кнопочный)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lastRenderedPageBreak/>
              <w:t>сенсорный/кнопочный</w:t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Количество </w:t>
            </w:r>
            <w:r w:rsidRPr="00EC4E8F">
              <w:rPr>
                <w:sz w:val="18"/>
                <w:szCs w:val="18"/>
                <w:lang w:val="en-US"/>
              </w:rPr>
              <w:t>SIM-</w:t>
            </w:r>
            <w:proofErr w:type="spellStart"/>
            <w:r w:rsidRPr="00EC4E8F">
              <w:rPr>
                <w:sz w:val="18"/>
                <w:szCs w:val="18"/>
                <w:lang w:val="en-US"/>
              </w:rPr>
              <w:t>карт</w:t>
            </w:r>
            <w:proofErr w:type="spellEnd"/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Количество </w:t>
            </w:r>
            <w:r w:rsidRPr="00EC4E8F">
              <w:rPr>
                <w:sz w:val="18"/>
                <w:szCs w:val="18"/>
                <w:lang w:val="en-US"/>
              </w:rPr>
              <w:t>SIM-</w:t>
            </w:r>
            <w:proofErr w:type="spellStart"/>
            <w:r w:rsidRPr="00EC4E8F">
              <w:rPr>
                <w:sz w:val="18"/>
                <w:szCs w:val="18"/>
                <w:lang w:val="en-US"/>
              </w:rPr>
              <w:t>карт</w:t>
            </w:r>
            <w:proofErr w:type="spellEnd"/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2</w:t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t xml:space="preserve">Наличие модулей и </w:t>
            </w:r>
            <w:proofErr w:type="spellStart"/>
            <w:r w:rsidRPr="00EC4E8F">
              <w:t>интрефейсов</w:t>
            </w:r>
            <w:proofErr w:type="spellEnd"/>
            <w:r w:rsidRPr="00EC4E8F">
              <w:t xml:space="preserve"> (</w:t>
            </w:r>
            <w:r w:rsidRPr="00EC4E8F">
              <w:rPr>
                <w:lang w:val="en-US"/>
              </w:rPr>
              <w:t>Wi</w:t>
            </w:r>
            <w:r w:rsidRPr="00EC4E8F">
              <w:t>-</w:t>
            </w:r>
            <w:r w:rsidRPr="00EC4E8F">
              <w:rPr>
                <w:lang w:val="en-US"/>
              </w:rPr>
              <w:t>Fi</w:t>
            </w:r>
            <w:r w:rsidRPr="00EC4E8F">
              <w:t xml:space="preserve">, </w:t>
            </w:r>
            <w:r w:rsidRPr="00EC4E8F">
              <w:rPr>
                <w:lang w:val="en-US"/>
              </w:rPr>
              <w:t>Bluetooth</w:t>
            </w:r>
            <w:r w:rsidRPr="00EC4E8F">
              <w:t xml:space="preserve">, </w:t>
            </w:r>
            <w:r w:rsidRPr="00EC4E8F">
              <w:rPr>
                <w:lang w:val="en-US"/>
              </w:rPr>
              <w:t>USB</w:t>
            </w:r>
            <w:r w:rsidRPr="00EC4E8F">
              <w:t xml:space="preserve">. </w:t>
            </w:r>
            <w:r w:rsidRPr="00EC4E8F">
              <w:rPr>
                <w:lang w:val="en-US"/>
              </w:rPr>
              <w:t>GPS</w:t>
            </w:r>
            <w:r w:rsidRPr="00EC4E8F">
              <w:t>),</w:t>
            </w:r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t xml:space="preserve">Наличие модулей и </w:t>
            </w:r>
            <w:proofErr w:type="spellStart"/>
            <w:r w:rsidRPr="00EC4E8F">
              <w:t>интрефейсов</w:t>
            </w:r>
            <w:proofErr w:type="spellEnd"/>
            <w:r w:rsidRPr="00EC4E8F">
              <w:t xml:space="preserve"> (</w:t>
            </w:r>
            <w:r w:rsidRPr="00EC4E8F">
              <w:rPr>
                <w:lang w:val="en-US"/>
              </w:rPr>
              <w:t>Wi</w:t>
            </w:r>
            <w:r w:rsidRPr="00EC4E8F">
              <w:t>-</w:t>
            </w:r>
            <w:r w:rsidRPr="00EC4E8F">
              <w:rPr>
                <w:lang w:val="en-US"/>
              </w:rPr>
              <w:t>Fi</w:t>
            </w:r>
            <w:r w:rsidRPr="00EC4E8F">
              <w:t xml:space="preserve">, </w:t>
            </w:r>
            <w:r w:rsidRPr="00EC4E8F">
              <w:rPr>
                <w:lang w:val="en-US"/>
              </w:rPr>
              <w:t>Bluetooth</w:t>
            </w:r>
            <w:r w:rsidRPr="00EC4E8F">
              <w:t xml:space="preserve">, </w:t>
            </w:r>
            <w:r w:rsidRPr="00EC4E8F">
              <w:rPr>
                <w:lang w:val="en-US"/>
              </w:rPr>
              <w:t>USB</w:t>
            </w:r>
            <w:r w:rsidRPr="00EC4E8F">
              <w:t xml:space="preserve">. </w:t>
            </w:r>
            <w:r w:rsidRPr="00EC4E8F">
              <w:rPr>
                <w:lang w:val="en-US"/>
              </w:rPr>
              <w:t>GPS</w:t>
            </w:r>
            <w:r w:rsidRPr="00EC4E8F">
              <w:t>),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Допустимо любое соотношение</w:t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Высшая должность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383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</w:pPr>
            <w:r w:rsidRPr="00EC4E8F">
              <w:rPr>
                <w:sz w:val="18"/>
                <w:szCs w:val="18"/>
              </w:rPr>
              <w:t>Рубль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15000,00</w:t>
            </w: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15000,00</w:t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Главная должность 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</w:pPr>
            <w:r w:rsidRPr="00EC4E8F">
              <w:rPr>
                <w:sz w:val="18"/>
                <w:szCs w:val="18"/>
              </w:rPr>
              <w:t>Рубль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r w:rsidRPr="00EC4E8F">
              <w:rPr>
                <w:sz w:val="18"/>
                <w:szCs w:val="18"/>
              </w:rPr>
              <w:t>Не более 10000,00</w:t>
            </w: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r w:rsidRPr="00EC4E8F">
              <w:rPr>
                <w:sz w:val="18"/>
                <w:szCs w:val="18"/>
              </w:rPr>
              <w:t>Не более 10000,00</w:t>
            </w:r>
          </w:p>
        </w:tc>
        <w:tc>
          <w:tcPr>
            <w:tcW w:w="153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/>
        </w:tc>
        <w:tc>
          <w:tcPr>
            <w:tcW w:w="9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color w:val="000000"/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Ведущая должность 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color w:val="000000"/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Рубль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665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r w:rsidRPr="00EC4E8F">
              <w:rPr>
                <w:sz w:val="18"/>
                <w:szCs w:val="18"/>
              </w:rPr>
              <w:t>Не более 7000,00</w:t>
            </w: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r w:rsidRPr="00EC4E8F">
              <w:rPr>
                <w:sz w:val="18"/>
                <w:szCs w:val="18"/>
              </w:rPr>
              <w:t>Не более 7000,00</w:t>
            </w:r>
          </w:p>
        </w:tc>
        <w:tc>
          <w:tcPr>
            <w:tcW w:w="1532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/>
        </w:tc>
        <w:tc>
          <w:tcPr>
            <w:tcW w:w="9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color w:val="000000"/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5</w:t>
            </w:r>
          </w:p>
        </w:tc>
        <w:tc>
          <w:tcPr>
            <w:tcW w:w="10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29.10.22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 xml:space="preserve">Автомобили легковые 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Высшая должность </w:t>
            </w: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Не более 200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99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78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1500000,00</w:t>
            </w:r>
          </w:p>
        </w:tc>
        <w:tc>
          <w:tcPr>
            <w:tcW w:w="15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6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31.01.11.150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Мебель для сидения с металлическим каркасом </w:t>
            </w:r>
          </w:p>
        </w:tc>
      </w:tr>
      <w:tr w:rsidR="00EC4E8F" w:rsidRPr="00EC4E8F" w:rsidTr="00E959D7">
        <w:trPr>
          <w:trHeight w:val="227"/>
        </w:trPr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По должностям муниципальной службы: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Высшая должность 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Главная должность 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lastRenderedPageBreak/>
              <w:t xml:space="preserve">Материал (металл), обивочные материалы 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Возможные значения: искусственная кожа, </w:t>
            </w:r>
            <w:r w:rsidRPr="00EC4E8F">
              <w:rPr>
                <w:sz w:val="18"/>
                <w:szCs w:val="18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Ведущая должность 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Предельное значение: искусственная кожа 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Предельное значение: искусственная кожа 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Старшая должность 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Предельное значение: ткань 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Предельное значение: ткань 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7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31.01.12.160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Мебель для сидения с деревянным каркасом 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Высшая должность 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массив древесины «ценных» пород (</w:t>
            </w:r>
            <w:proofErr w:type="spellStart"/>
            <w:r w:rsidRPr="00EC4E8F">
              <w:rPr>
                <w:sz w:val="18"/>
                <w:szCs w:val="18"/>
              </w:rPr>
              <w:t>твердолистных</w:t>
            </w:r>
            <w:proofErr w:type="spellEnd"/>
            <w:r w:rsidRPr="00EC4E8F">
              <w:rPr>
                <w:sz w:val="18"/>
                <w:szCs w:val="18"/>
              </w:rPr>
              <w:t xml:space="preserve"> и тропических):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массив древесины «ценных» пород (</w:t>
            </w:r>
            <w:proofErr w:type="spellStart"/>
            <w:r w:rsidRPr="00EC4E8F">
              <w:rPr>
                <w:sz w:val="18"/>
                <w:szCs w:val="18"/>
              </w:rPr>
              <w:t>твердолистных</w:t>
            </w:r>
            <w:proofErr w:type="spellEnd"/>
            <w:r w:rsidRPr="00EC4E8F">
              <w:rPr>
                <w:sz w:val="18"/>
                <w:szCs w:val="18"/>
              </w:rPr>
              <w:t xml:space="preserve"> и тропических):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Главная должность 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массив древесины «ценных» пород (</w:t>
            </w:r>
            <w:proofErr w:type="spellStart"/>
            <w:r w:rsidRPr="00EC4E8F">
              <w:rPr>
                <w:sz w:val="18"/>
                <w:szCs w:val="18"/>
              </w:rPr>
              <w:t>твердолистных</w:t>
            </w:r>
            <w:proofErr w:type="spellEnd"/>
            <w:r w:rsidRPr="00EC4E8F">
              <w:rPr>
                <w:sz w:val="18"/>
                <w:szCs w:val="18"/>
              </w:rPr>
              <w:t xml:space="preserve"> и тропических):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массив древесины «ценных» пород (</w:t>
            </w:r>
            <w:proofErr w:type="spellStart"/>
            <w:r w:rsidRPr="00EC4E8F">
              <w:rPr>
                <w:sz w:val="18"/>
                <w:szCs w:val="18"/>
              </w:rPr>
              <w:t>твердолистных</w:t>
            </w:r>
            <w:proofErr w:type="spellEnd"/>
            <w:r w:rsidRPr="00EC4E8F">
              <w:rPr>
                <w:sz w:val="18"/>
                <w:szCs w:val="18"/>
              </w:rPr>
              <w:t xml:space="preserve"> и тропических):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Ведущая должность 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массив древесины «ценных» пород (</w:t>
            </w:r>
            <w:proofErr w:type="spellStart"/>
            <w:r w:rsidRPr="00EC4E8F">
              <w:rPr>
                <w:sz w:val="18"/>
                <w:szCs w:val="18"/>
              </w:rPr>
              <w:t>твердолистных</w:t>
            </w:r>
            <w:proofErr w:type="spellEnd"/>
            <w:r w:rsidRPr="00EC4E8F">
              <w:rPr>
                <w:sz w:val="18"/>
                <w:szCs w:val="18"/>
              </w:rPr>
              <w:t xml:space="preserve"> и тропических):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массив древесины «ценных» пород (</w:t>
            </w:r>
            <w:proofErr w:type="spellStart"/>
            <w:r w:rsidRPr="00EC4E8F">
              <w:rPr>
                <w:sz w:val="18"/>
                <w:szCs w:val="18"/>
              </w:rPr>
              <w:t>твердолистных</w:t>
            </w:r>
            <w:proofErr w:type="spellEnd"/>
            <w:r w:rsidRPr="00EC4E8F">
              <w:rPr>
                <w:sz w:val="18"/>
                <w:szCs w:val="18"/>
              </w:rPr>
              <w:t xml:space="preserve"> и тропических):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Старшая должность 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Предельное значение: 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Высшая должность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Возможные значения: искусственная кожа, мебельный (искусственный) мех, искусственная </w:t>
            </w:r>
            <w:r w:rsidRPr="00EC4E8F">
              <w:rPr>
                <w:sz w:val="18"/>
                <w:szCs w:val="18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Главная должность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Ведущая должность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кожа натуральная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Старшая должность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ткань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значение: ткань</w:t>
            </w:r>
          </w:p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7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31.01.11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Мебель металлическая для офисов, административных помещений, учебных заведений, учреждений культуры и т.п. 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Для всех категорий  должностей муниципальной службы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Материал 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Металл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  <w:tr w:rsidR="00EC4E8F" w:rsidRPr="00EC4E8F" w:rsidTr="00E959D7">
        <w:tc>
          <w:tcPr>
            <w:tcW w:w="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8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31.01.12</w:t>
            </w:r>
          </w:p>
        </w:tc>
        <w:tc>
          <w:tcPr>
            <w:tcW w:w="13920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 xml:space="preserve">Мебель деревянная для офисов, административных помещений, учебных заведений, учреждений культуры и т.п. </w:t>
            </w:r>
          </w:p>
        </w:tc>
      </w:tr>
      <w:tr w:rsidR="00EC4E8F" w:rsidRPr="00EC4E8F" w:rsidTr="00E959D7">
        <w:tc>
          <w:tcPr>
            <w:tcW w:w="5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color w:val="000000"/>
                <w:sz w:val="18"/>
                <w:szCs w:val="18"/>
              </w:rPr>
              <w:t>Для всех категорий  должностей муниципальной службы</w:t>
            </w:r>
          </w:p>
        </w:tc>
        <w:tc>
          <w:tcPr>
            <w:tcW w:w="8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6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 – массив древесины «ценных» пород (</w:t>
            </w:r>
            <w:proofErr w:type="spellStart"/>
            <w:r w:rsidRPr="00EC4E8F">
              <w:rPr>
                <w:sz w:val="18"/>
                <w:szCs w:val="18"/>
              </w:rPr>
              <w:t>твердолиственныхи</w:t>
            </w:r>
            <w:proofErr w:type="spellEnd"/>
            <w:r w:rsidRPr="00EC4E8F">
              <w:rPr>
                <w:sz w:val="18"/>
                <w:szCs w:val="18"/>
              </w:rPr>
              <w:t xml:space="preserve"> тропических); возможные значения: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87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jc w:val="center"/>
              <w:rPr>
                <w:sz w:val="18"/>
                <w:szCs w:val="18"/>
              </w:rPr>
            </w:pPr>
            <w:r w:rsidRPr="00EC4E8F">
              <w:rPr>
                <w:sz w:val="18"/>
                <w:szCs w:val="18"/>
              </w:rPr>
              <w:t>предельное значение – массив древесины «ценных» пород (</w:t>
            </w:r>
            <w:proofErr w:type="spellStart"/>
            <w:r w:rsidRPr="00EC4E8F">
              <w:rPr>
                <w:sz w:val="18"/>
                <w:szCs w:val="18"/>
              </w:rPr>
              <w:t>твердолиственныхи</w:t>
            </w:r>
            <w:proofErr w:type="spellEnd"/>
            <w:r w:rsidRPr="00EC4E8F">
              <w:rPr>
                <w:sz w:val="18"/>
                <w:szCs w:val="18"/>
              </w:rPr>
              <w:t xml:space="preserve"> тропических); возможные значения: древесина хвойных и </w:t>
            </w:r>
            <w:proofErr w:type="spellStart"/>
            <w:r w:rsidRPr="00EC4E8F">
              <w:rPr>
                <w:sz w:val="18"/>
                <w:szCs w:val="18"/>
              </w:rPr>
              <w:t>мягколиственных</w:t>
            </w:r>
            <w:proofErr w:type="spellEnd"/>
            <w:r w:rsidRPr="00EC4E8F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6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E8F" w:rsidRPr="00EC4E8F" w:rsidRDefault="00EC4E8F" w:rsidP="00EC4E8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C4E8F" w:rsidRPr="00EC4E8F" w:rsidRDefault="00EC4E8F" w:rsidP="00EC4E8F"/>
    <w:p w:rsidR="00EC4E8F" w:rsidRPr="00EC4E8F" w:rsidRDefault="00EC4E8F" w:rsidP="00EC4E8F">
      <w:pPr>
        <w:jc w:val="center"/>
      </w:pPr>
      <w:r w:rsidRPr="00EC4E8F">
        <w:t>______________________</w:t>
      </w:r>
    </w:p>
    <w:p w:rsidR="00EC4E8F" w:rsidRPr="00EC4E8F" w:rsidRDefault="00EC4E8F" w:rsidP="00EC4E8F">
      <w:pPr>
        <w:spacing w:after="200" w:line="276" w:lineRule="auto"/>
        <w:rPr>
          <w:sz w:val="32"/>
          <w:szCs w:val="32"/>
        </w:rPr>
      </w:pPr>
    </w:p>
    <w:p w:rsidR="00EC4E8F" w:rsidRPr="00EC4E8F" w:rsidRDefault="00EC4E8F" w:rsidP="00EC4E8F">
      <w:pPr>
        <w:spacing w:after="200" w:line="276" w:lineRule="auto"/>
      </w:pPr>
    </w:p>
    <w:p w:rsidR="00EC4E8F" w:rsidRPr="00EC4E8F" w:rsidRDefault="00EC4E8F" w:rsidP="00EC4E8F">
      <w:pPr>
        <w:spacing w:after="200" w:line="276" w:lineRule="auto"/>
      </w:pPr>
    </w:p>
    <w:p w:rsidR="00EC4E8F" w:rsidRPr="00EC4E8F" w:rsidRDefault="00EC4E8F" w:rsidP="00EC4E8F">
      <w:pPr>
        <w:spacing w:after="200" w:line="276" w:lineRule="auto"/>
      </w:pPr>
    </w:p>
    <w:p w:rsidR="00EC4E8F" w:rsidRPr="00EC4E8F" w:rsidRDefault="00EC4E8F" w:rsidP="00EC4E8F">
      <w:pPr>
        <w:spacing w:after="200" w:line="276" w:lineRule="auto"/>
      </w:pPr>
    </w:p>
    <w:p w:rsidR="00EC4E8F" w:rsidRPr="00EC4E8F" w:rsidRDefault="00EC4E8F" w:rsidP="00EC4E8F">
      <w:pPr>
        <w:spacing w:after="200" w:line="276" w:lineRule="auto"/>
      </w:pPr>
    </w:p>
    <w:p w:rsidR="00EC4E8F" w:rsidRPr="00EC4E8F" w:rsidRDefault="00EC4E8F" w:rsidP="00EC4E8F">
      <w:pPr>
        <w:spacing w:after="200" w:line="276" w:lineRule="auto"/>
      </w:pPr>
    </w:p>
    <w:p w:rsidR="00EC4E8F" w:rsidRPr="00EC4E8F" w:rsidRDefault="00EC4E8F" w:rsidP="00EC4E8F">
      <w:pPr>
        <w:spacing w:after="200" w:line="276" w:lineRule="auto"/>
      </w:pPr>
    </w:p>
    <w:p w:rsidR="00EC4E8F" w:rsidRPr="00EC4E8F" w:rsidRDefault="00EC4E8F" w:rsidP="00EC4E8F">
      <w:pPr>
        <w:jc w:val="center"/>
        <w:rPr>
          <w:sz w:val="28"/>
          <w:szCs w:val="28"/>
        </w:rPr>
      </w:pPr>
    </w:p>
    <w:p w:rsidR="002C33C6" w:rsidRPr="00890054" w:rsidRDefault="002C33C6" w:rsidP="00EC4E8F">
      <w:pPr>
        <w:jc w:val="center"/>
        <w:rPr>
          <w:sz w:val="28"/>
          <w:szCs w:val="28"/>
        </w:rPr>
      </w:pPr>
    </w:p>
    <w:sectPr w:rsidR="002C33C6" w:rsidRPr="00890054" w:rsidSect="00EC4E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B8" w:rsidRDefault="009843B8" w:rsidP="00EC4E8F">
      <w:r>
        <w:separator/>
      </w:r>
    </w:p>
  </w:endnote>
  <w:endnote w:type="continuationSeparator" w:id="0">
    <w:p w:rsidR="009843B8" w:rsidRDefault="009843B8" w:rsidP="00EC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B8" w:rsidRDefault="009843B8" w:rsidP="00EC4E8F">
      <w:r>
        <w:separator/>
      </w:r>
    </w:p>
  </w:footnote>
  <w:footnote w:type="continuationSeparator" w:id="0">
    <w:p w:rsidR="009843B8" w:rsidRDefault="009843B8" w:rsidP="00EC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8F" w:rsidRPr="00EC4E8F" w:rsidRDefault="00EC4E8F" w:rsidP="00EC4E8F">
    <w:pPr>
      <w:pStyle w:val="a6"/>
      <w:jc w:val="right"/>
      <w:rPr>
        <w:b/>
        <w:sz w:val="28"/>
        <w:szCs w:val="28"/>
      </w:rPr>
    </w:pPr>
    <w:r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7CA"/>
    <w:multiLevelType w:val="hybridMultilevel"/>
    <w:tmpl w:val="BDB42A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56D94"/>
    <w:multiLevelType w:val="multilevel"/>
    <w:tmpl w:val="4DF040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2">
    <w:nsid w:val="445D796F"/>
    <w:multiLevelType w:val="hybridMultilevel"/>
    <w:tmpl w:val="4EF8DCE8"/>
    <w:lvl w:ilvl="0" w:tplc="FFFFFFFF">
      <w:start w:val="1"/>
      <w:numFmt w:val="decimal"/>
      <w:suff w:val="space"/>
      <w:lvlText w:val="%1."/>
      <w:lvlJc w:val="left"/>
      <w:pPr>
        <w:ind w:left="-283" w:firstLine="85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6BC24882"/>
    <w:multiLevelType w:val="hybridMultilevel"/>
    <w:tmpl w:val="3280CB88"/>
    <w:lvl w:ilvl="0" w:tplc="FFFFFFFF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E9A674C"/>
    <w:multiLevelType w:val="hybridMultilevel"/>
    <w:tmpl w:val="10B8C35C"/>
    <w:lvl w:ilvl="0" w:tplc="121ABE1E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451E53"/>
    <w:multiLevelType w:val="hybridMultilevel"/>
    <w:tmpl w:val="CD2C98B8"/>
    <w:lvl w:ilvl="0" w:tplc="55806858">
      <w:start w:val="3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7AF71B9C"/>
    <w:multiLevelType w:val="hybridMultilevel"/>
    <w:tmpl w:val="B8562C64"/>
    <w:lvl w:ilvl="0" w:tplc="2392F4D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49"/>
    <w:rsid w:val="001E0A19"/>
    <w:rsid w:val="0026635B"/>
    <w:rsid w:val="002C33C6"/>
    <w:rsid w:val="00320EF0"/>
    <w:rsid w:val="00646E65"/>
    <w:rsid w:val="006E0429"/>
    <w:rsid w:val="00890054"/>
    <w:rsid w:val="008E7539"/>
    <w:rsid w:val="009843B8"/>
    <w:rsid w:val="00A06F49"/>
    <w:rsid w:val="00A9036A"/>
    <w:rsid w:val="00D61972"/>
    <w:rsid w:val="00E20BB0"/>
    <w:rsid w:val="00EC4E8F"/>
    <w:rsid w:val="00F4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099E4E-3818-41F2-BBDA-17CE34DC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E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1"/>
    <w:link w:val="20"/>
    <w:qFormat/>
    <w:rsid w:val="00EC4E8F"/>
    <w:pPr>
      <w:widowControl w:val="0"/>
      <w:tabs>
        <w:tab w:val="num" w:pos="0"/>
      </w:tabs>
      <w:ind w:left="576" w:hanging="576"/>
      <w:outlineLvl w:val="1"/>
    </w:pPr>
    <w:rPr>
      <w:rFonts w:ascii="Liberation Sans" w:eastAsia="Microsoft YaHei" w:hAnsi="Liberation Sans" w:cs="Mangal"/>
      <w:kern w:val="1"/>
      <w:lang w:val="x-none" w:eastAsia="zh-CN" w:bidi="hi-IN"/>
    </w:rPr>
  </w:style>
  <w:style w:type="paragraph" w:styleId="3">
    <w:name w:val="heading 3"/>
    <w:basedOn w:val="a"/>
    <w:next w:val="a"/>
    <w:link w:val="30"/>
    <w:qFormat/>
    <w:rsid w:val="00EC4E8F"/>
    <w:pPr>
      <w:keepNext/>
      <w:outlineLvl w:val="2"/>
    </w:pPr>
    <w:rPr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C4E8F"/>
    <w:pPr>
      <w:keepNext/>
      <w:tabs>
        <w:tab w:val="left" w:pos="180"/>
        <w:tab w:val="center" w:pos="4819"/>
      </w:tabs>
      <w:jc w:val="center"/>
      <w:outlineLvl w:val="3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EC4E8F"/>
    <w:pPr>
      <w:keepNext/>
      <w:tabs>
        <w:tab w:val="left" w:pos="6390"/>
      </w:tabs>
      <w:ind w:right="-427" w:firstLine="851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EC4E8F"/>
    <w:pPr>
      <w:keepNext/>
      <w:ind w:firstLine="708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C4E8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C4E8F"/>
    <w:pPr>
      <w:keepNext/>
      <w:tabs>
        <w:tab w:val="left" w:pos="6390"/>
      </w:tabs>
      <w:ind w:firstLine="851"/>
      <w:jc w:val="both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890054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8900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rsid w:val="00890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90054"/>
    <w:rPr>
      <w:rFonts w:ascii="Arial" w:eastAsia="Arial" w:hAnsi="Arial" w:cs="Times New Roman"/>
      <w:sz w:val="20"/>
      <w:szCs w:val="20"/>
    </w:rPr>
  </w:style>
  <w:style w:type="character" w:customStyle="1" w:styleId="10">
    <w:name w:val="Заголовок 1 Знак"/>
    <w:basedOn w:val="a2"/>
    <w:link w:val="1"/>
    <w:rsid w:val="00EC4E8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EC4E8F"/>
    <w:rPr>
      <w:rFonts w:ascii="Liberation Sans" w:eastAsia="Microsoft YaHei" w:hAnsi="Liberation Sans" w:cs="Mangal"/>
      <w:kern w:val="1"/>
      <w:sz w:val="28"/>
      <w:szCs w:val="28"/>
      <w:lang w:val="x-none" w:eastAsia="zh-CN" w:bidi="hi-IN"/>
    </w:rPr>
  </w:style>
  <w:style w:type="character" w:customStyle="1" w:styleId="30">
    <w:name w:val="Заголовок 3 Знак"/>
    <w:basedOn w:val="a2"/>
    <w:link w:val="3"/>
    <w:rsid w:val="00EC4E8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40">
    <w:name w:val="Заголовок 4 Знак"/>
    <w:basedOn w:val="a2"/>
    <w:link w:val="4"/>
    <w:rsid w:val="00EC4E8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EC4E8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EC4E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C4E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C4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EC4E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EC4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EC4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EC4E8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4"/>
    <w:semiHidden/>
    <w:rsid w:val="00EC4E8F"/>
  </w:style>
  <w:style w:type="paragraph" w:styleId="31">
    <w:name w:val="Body Text Indent 3"/>
    <w:basedOn w:val="a"/>
    <w:link w:val="32"/>
    <w:rsid w:val="00EC4E8F"/>
    <w:pPr>
      <w:ind w:left="567"/>
    </w:pPr>
    <w:rPr>
      <w:sz w:val="26"/>
    </w:rPr>
  </w:style>
  <w:style w:type="character" w:customStyle="1" w:styleId="32">
    <w:name w:val="Основной текст с отступом 3 Знак"/>
    <w:basedOn w:val="a2"/>
    <w:link w:val="31"/>
    <w:rsid w:val="00EC4E8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1">
    <w:name w:val="Body Text"/>
    <w:basedOn w:val="a"/>
    <w:link w:val="aa"/>
    <w:rsid w:val="00EC4E8F"/>
    <w:pPr>
      <w:jc w:val="center"/>
    </w:pPr>
    <w:rPr>
      <w:sz w:val="26"/>
      <w:lang w:val="x-none" w:eastAsia="x-none"/>
    </w:rPr>
  </w:style>
  <w:style w:type="character" w:customStyle="1" w:styleId="aa">
    <w:name w:val="Основной текст Знак"/>
    <w:basedOn w:val="a2"/>
    <w:link w:val="a1"/>
    <w:rsid w:val="00EC4E8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1">
    <w:name w:val="Body Text 2"/>
    <w:basedOn w:val="a"/>
    <w:link w:val="22"/>
    <w:rsid w:val="00EC4E8F"/>
    <w:pPr>
      <w:jc w:val="both"/>
    </w:pPr>
    <w:rPr>
      <w:sz w:val="26"/>
    </w:rPr>
  </w:style>
  <w:style w:type="character" w:customStyle="1" w:styleId="22">
    <w:name w:val="Основной текст 2 Знак"/>
    <w:basedOn w:val="a2"/>
    <w:link w:val="21"/>
    <w:rsid w:val="00EC4E8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3"/>
    <w:rsid w:val="00EC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2"/>
    <w:rsid w:val="00EC4E8F"/>
  </w:style>
  <w:style w:type="paragraph" w:styleId="ad">
    <w:name w:val="Balloon Text"/>
    <w:basedOn w:val="a"/>
    <w:link w:val="ae"/>
    <w:semiHidden/>
    <w:rsid w:val="00EC4E8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2"/>
    <w:link w:val="ad"/>
    <w:semiHidden/>
    <w:rsid w:val="00EC4E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rmal (Web)"/>
    <w:basedOn w:val="a"/>
    <w:rsid w:val="00EC4E8F"/>
    <w:pPr>
      <w:spacing w:before="100" w:beforeAutospacing="1" w:after="119"/>
    </w:pPr>
    <w:rPr>
      <w:sz w:val="24"/>
      <w:szCs w:val="24"/>
    </w:rPr>
  </w:style>
  <w:style w:type="paragraph" w:customStyle="1" w:styleId="a0">
    <w:name w:val="Заголовок"/>
    <w:basedOn w:val="a"/>
    <w:next w:val="a1"/>
    <w:rsid w:val="00EC4E8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0">
    <w:name w:val="Знак Знак Знак Знак Знак Знак Знак"/>
    <w:basedOn w:val="a"/>
    <w:rsid w:val="00EC4E8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No Spacing"/>
    <w:uiPriority w:val="1"/>
    <w:qFormat/>
    <w:rsid w:val="00EC4E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C4E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Знак Знак Знак Знак Знак Знак Знак Знак Знак Знак Знак Знак1 Знак Знак Знак Знак Знак Знак1 Знак Знак Знак Знак"/>
    <w:basedOn w:val="a"/>
    <w:rsid w:val="00EC4E8F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f2">
    <w:name w:val="List Paragraph"/>
    <w:basedOn w:val="a"/>
    <w:qFormat/>
    <w:rsid w:val="00EC4E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EC4E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C4E8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EC4E8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EC4E8F"/>
  </w:style>
  <w:style w:type="character" w:customStyle="1" w:styleId="WW8Num1z1">
    <w:name w:val="WW8Num1z1"/>
    <w:rsid w:val="00EC4E8F"/>
  </w:style>
  <w:style w:type="character" w:customStyle="1" w:styleId="WW8Num1z2">
    <w:name w:val="WW8Num1z2"/>
    <w:rsid w:val="00EC4E8F"/>
  </w:style>
  <w:style w:type="character" w:customStyle="1" w:styleId="WW8Num1z3">
    <w:name w:val="WW8Num1z3"/>
    <w:rsid w:val="00EC4E8F"/>
  </w:style>
  <w:style w:type="character" w:customStyle="1" w:styleId="WW8Num1z4">
    <w:name w:val="WW8Num1z4"/>
    <w:rsid w:val="00EC4E8F"/>
  </w:style>
  <w:style w:type="character" w:customStyle="1" w:styleId="WW8Num1z5">
    <w:name w:val="WW8Num1z5"/>
    <w:rsid w:val="00EC4E8F"/>
  </w:style>
  <w:style w:type="character" w:customStyle="1" w:styleId="WW8Num1z6">
    <w:name w:val="WW8Num1z6"/>
    <w:rsid w:val="00EC4E8F"/>
  </w:style>
  <w:style w:type="character" w:customStyle="1" w:styleId="WW8Num1z7">
    <w:name w:val="WW8Num1z7"/>
    <w:rsid w:val="00EC4E8F"/>
  </w:style>
  <w:style w:type="character" w:customStyle="1" w:styleId="WW8Num1z8">
    <w:name w:val="WW8Num1z8"/>
    <w:rsid w:val="00EC4E8F"/>
  </w:style>
  <w:style w:type="character" w:customStyle="1" w:styleId="13">
    <w:name w:val="Основной шрифт абзаца1"/>
    <w:rsid w:val="00EC4E8F"/>
  </w:style>
  <w:style w:type="character" w:customStyle="1" w:styleId="23">
    <w:name w:val="Основной шрифт абзаца2"/>
    <w:rsid w:val="00EC4E8F"/>
  </w:style>
  <w:style w:type="character" w:customStyle="1" w:styleId="textitem-characteristicsattrs-el-value">
    <w:name w:val="text item-characteristics__attrs-el-value"/>
    <w:rsid w:val="00EC4E8F"/>
    <w:rPr>
      <w:rFonts w:cs="Times New Roman"/>
    </w:rPr>
  </w:style>
  <w:style w:type="character" w:customStyle="1" w:styleId="14">
    <w:name w:val="Строгий1"/>
    <w:rsid w:val="00EC4E8F"/>
    <w:rPr>
      <w:b/>
    </w:rPr>
  </w:style>
  <w:style w:type="paragraph" w:styleId="af3">
    <w:name w:val="List"/>
    <w:basedOn w:val="a1"/>
    <w:rsid w:val="00EC4E8F"/>
    <w:pPr>
      <w:widowControl w:val="0"/>
      <w:suppressAutoHyphens/>
      <w:spacing w:after="140" w:line="288" w:lineRule="auto"/>
      <w:jc w:val="left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24">
    <w:name w:val="Указатель2"/>
    <w:basedOn w:val="a"/>
    <w:rsid w:val="00EC4E8F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Название объекта1"/>
    <w:basedOn w:val="a"/>
    <w:rsid w:val="00EC4E8F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6">
    <w:name w:val="Указатель1"/>
    <w:basedOn w:val="a"/>
    <w:rsid w:val="00EC4E8F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rsid w:val="00EC4E8F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Cell">
    <w:name w:val="ConsPlusCell"/>
    <w:rsid w:val="00EC4E8F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DocList">
    <w:name w:val="ConsPlusDocList"/>
    <w:rsid w:val="00EC4E8F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JurTerm">
    <w:name w:val="ConsPlusJurTerm"/>
    <w:rsid w:val="00EC4E8F"/>
    <w:pPr>
      <w:suppressAutoHyphens/>
      <w:spacing w:after="0" w:line="240" w:lineRule="auto"/>
    </w:pPr>
    <w:rPr>
      <w:rFonts w:ascii="Tahoma" w:eastAsia="Times New Roman" w:hAnsi="Tahoma" w:cs="Courier New"/>
      <w:kern w:val="1"/>
      <w:sz w:val="26"/>
      <w:szCs w:val="24"/>
      <w:lang w:eastAsia="zh-CN" w:bidi="hi-IN"/>
    </w:rPr>
  </w:style>
  <w:style w:type="paragraph" w:customStyle="1" w:styleId="af4">
    <w:name w:val="Блочная цитата"/>
    <w:basedOn w:val="a"/>
    <w:rsid w:val="00EC4E8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5">
    <w:name w:val="Subtitle"/>
    <w:basedOn w:val="a0"/>
    <w:next w:val="a1"/>
    <w:link w:val="af6"/>
    <w:qFormat/>
    <w:rsid w:val="00EC4E8F"/>
    <w:pPr>
      <w:widowControl w:val="0"/>
    </w:pPr>
    <w:rPr>
      <w:rFonts w:ascii="Liberation Sans" w:eastAsia="Microsoft YaHei" w:hAnsi="Liberation Sans" w:cs="Mangal"/>
      <w:kern w:val="1"/>
      <w:lang w:val="x-none" w:eastAsia="zh-CN" w:bidi="hi-IN"/>
    </w:rPr>
  </w:style>
  <w:style w:type="character" w:customStyle="1" w:styleId="af6">
    <w:name w:val="Подзаголовок Знак"/>
    <w:basedOn w:val="a2"/>
    <w:link w:val="af5"/>
    <w:rsid w:val="00EC4E8F"/>
    <w:rPr>
      <w:rFonts w:ascii="Liberation Sans" w:eastAsia="Microsoft YaHei" w:hAnsi="Liberation Sans" w:cs="Mangal"/>
      <w:kern w:val="1"/>
      <w:sz w:val="28"/>
      <w:szCs w:val="28"/>
      <w:lang w:val="x-none" w:eastAsia="zh-CN" w:bidi="hi-IN"/>
    </w:rPr>
  </w:style>
  <w:style w:type="paragraph" w:customStyle="1" w:styleId="af7">
    <w:name w:val="Содержимое таблицы"/>
    <w:basedOn w:val="a"/>
    <w:rsid w:val="00EC4E8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8">
    <w:name w:val="Заголовок таблицы"/>
    <w:basedOn w:val="af7"/>
    <w:rsid w:val="00EC4E8F"/>
  </w:style>
  <w:style w:type="paragraph" w:styleId="af9">
    <w:name w:val="Title"/>
    <w:basedOn w:val="a0"/>
    <w:next w:val="a1"/>
    <w:link w:val="afa"/>
    <w:qFormat/>
    <w:rsid w:val="00EC4E8F"/>
    <w:pPr>
      <w:widowControl w:val="0"/>
      <w:jc w:val="center"/>
    </w:pPr>
    <w:rPr>
      <w:rFonts w:ascii="Liberation Sans" w:eastAsia="Microsoft YaHei" w:hAnsi="Liberation Sans" w:cs="Mangal"/>
      <w:b/>
      <w:bCs/>
      <w:kern w:val="1"/>
      <w:sz w:val="56"/>
      <w:szCs w:val="56"/>
      <w:lang w:val="x-none" w:eastAsia="zh-CN" w:bidi="hi-IN"/>
    </w:rPr>
  </w:style>
  <w:style w:type="character" w:customStyle="1" w:styleId="afa">
    <w:name w:val="Название Знак"/>
    <w:basedOn w:val="a2"/>
    <w:link w:val="af9"/>
    <w:rsid w:val="00EC4E8F"/>
    <w:rPr>
      <w:rFonts w:ascii="Liberation Sans" w:eastAsia="Microsoft YaHei" w:hAnsi="Liberation Sans" w:cs="Mangal"/>
      <w:b/>
      <w:bCs/>
      <w:kern w:val="1"/>
      <w:sz w:val="56"/>
      <w:szCs w:val="56"/>
      <w:lang w:val="x-none" w:eastAsia="zh-CN" w:bidi="hi-IN"/>
    </w:rPr>
  </w:style>
  <w:style w:type="paragraph" w:customStyle="1" w:styleId="afb">
    <w:name w:val="Нормальный (таблица)"/>
    <w:basedOn w:val="a"/>
    <w:next w:val="a"/>
    <w:rsid w:val="00EC4E8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AppData\Local\Microsoft\Windows\INetCache\IE\&#1047;&#1040;&#1043;&#1056;&#1059;&#1047;&#1050;&#1048;\1354&#1087;&#1088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2022-05-26T13:42:00Z</dcterms:created>
  <dcterms:modified xsi:type="dcterms:W3CDTF">2022-05-27T05:04:00Z</dcterms:modified>
</cp:coreProperties>
</file>